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09" w:type="dxa"/>
        <w:tblLook w:val="04A0" w:firstRow="1" w:lastRow="0" w:firstColumn="1" w:lastColumn="0" w:noHBand="0" w:noVBand="1"/>
      </w:tblPr>
      <w:tblGrid>
        <w:gridCol w:w="284"/>
        <w:gridCol w:w="4701"/>
        <w:gridCol w:w="10324"/>
      </w:tblGrid>
      <w:tr w:rsidR="0053475E" w:rsidRPr="00A837F9" w14:paraId="2E5752E3" w14:textId="77777777" w:rsidTr="00727FC1">
        <w:tc>
          <w:tcPr>
            <w:tcW w:w="284" w:type="dxa"/>
          </w:tcPr>
          <w:p w14:paraId="77FBE488" w14:textId="77777777" w:rsidR="0053475E" w:rsidRPr="00A837F9" w:rsidRDefault="0053475E" w:rsidP="00FB2C20">
            <w:pPr>
              <w:jc w:val="center"/>
              <w:rPr>
                <w:i/>
                <w:iCs/>
              </w:rPr>
            </w:pPr>
          </w:p>
        </w:tc>
        <w:tc>
          <w:tcPr>
            <w:tcW w:w="4701" w:type="dxa"/>
            <w:vAlign w:val="center"/>
          </w:tcPr>
          <w:p w14:paraId="157B1B9D" w14:textId="77777777" w:rsidR="0053475E" w:rsidRPr="00A837F9" w:rsidRDefault="0053475E" w:rsidP="0053475E">
            <w:pPr>
              <w:jc w:val="center"/>
              <w:rPr>
                <w:i/>
                <w:iCs/>
              </w:rPr>
            </w:pPr>
          </w:p>
        </w:tc>
        <w:tc>
          <w:tcPr>
            <w:tcW w:w="10324" w:type="dxa"/>
          </w:tcPr>
          <w:p w14:paraId="4D1CF6AE" w14:textId="0052241D" w:rsidR="00727FC1" w:rsidRPr="00566394" w:rsidRDefault="00727FC1" w:rsidP="00566394">
            <w:pPr>
              <w:spacing w:after="0" w:line="240" w:lineRule="auto"/>
              <w:ind w:left="5080" w:right="6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394">
              <w:rPr>
                <w:rFonts w:ascii="Times New Roman" w:hAnsi="Times New Roman" w:cs="Times New Roman"/>
                <w:sz w:val="24"/>
                <w:szCs w:val="24"/>
              </w:rPr>
              <w:t xml:space="preserve">Додаток </w:t>
            </w:r>
          </w:p>
          <w:p w14:paraId="6B304521" w14:textId="259FFAF2" w:rsidR="00727FC1" w:rsidRPr="002878D4" w:rsidRDefault="00727FC1" w:rsidP="00566394">
            <w:pPr>
              <w:spacing w:after="0" w:line="240" w:lineRule="auto"/>
              <w:ind w:left="5080" w:right="6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394">
              <w:rPr>
                <w:rFonts w:ascii="Times New Roman" w:hAnsi="Times New Roman" w:cs="Times New Roman"/>
                <w:sz w:val="24"/>
                <w:szCs w:val="24"/>
              </w:rPr>
              <w:t xml:space="preserve">до рішення сто дванадцятої сесії міської  ради </w:t>
            </w:r>
            <w:r w:rsidRPr="005663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566394"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5663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66394">
              <w:rPr>
                <w:rFonts w:ascii="Times New Roman" w:hAnsi="Times New Roman" w:cs="Times New Roman"/>
                <w:sz w:val="24"/>
                <w:szCs w:val="24"/>
              </w:rPr>
              <w:t>І скликання</w:t>
            </w:r>
            <w:r w:rsidR="00566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6394">
              <w:rPr>
                <w:rFonts w:ascii="Times New Roman" w:hAnsi="Times New Roman" w:cs="Times New Roman"/>
                <w:sz w:val="24"/>
                <w:szCs w:val="24"/>
              </w:rPr>
              <w:t xml:space="preserve">від </w:t>
            </w:r>
            <w:r w:rsidR="00566394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566394">
              <w:rPr>
                <w:rFonts w:ascii="Times New Roman" w:hAnsi="Times New Roman" w:cs="Times New Roman"/>
                <w:sz w:val="24"/>
                <w:szCs w:val="24"/>
              </w:rPr>
              <w:t xml:space="preserve">.11.2025 р.  </w:t>
            </w:r>
            <w:r w:rsidR="00566394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56639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12F62">
              <w:rPr>
                <w:rFonts w:ascii="Times New Roman" w:hAnsi="Times New Roman" w:cs="Times New Roman"/>
                <w:sz w:val="24"/>
                <w:szCs w:val="24"/>
              </w:rPr>
              <w:t xml:space="preserve"> 23</w:t>
            </w:r>
            <w:r w:rsidRPr="00566394">
              <w:rPr>
                <w:rFonts w:ascii="Times New Roman" w:hAnsi="Times New Roman" w:cs="Times New Roman"/>
                <w:sz w:val="24"/>
                <w:szCs w:val="24"/>
              </w:rPr>
              <w:t>-112/2025</w:t>
            </w:r>
          </w:p>
          <w:p w14:paraId="35558EE2" w14:textId="77777777" w:rsidR="0053475E" w:rsidRPr="00A837F9" w:rsidRDefault="0053475E" w:rsidP="00727FC1">
            <w:pPr>
              <w:ind w:left="4290" w:hanging="3317"/>
              <w:rPr>
                <w:i/>
                <w:iCs/>
              </w:rPr>
            </w:pPr>
          </w:p>
        </w:tc>
      </w:tr>
    </w:tbl>
    <w:p w14:paraId="56E62137" w14:textId="77777777" w:rsidR="00566394" w:rsidRDefault="00566394" w:rsidP="00566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7139FAF" w14:textId="017014E0" w:rsidR="0053475E" w:rsidRPr="00566394" w:rsidRDefault="00901B8A" w:rsidP="00566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6394">
        <w:rPr>
          <w:rFonts w:ascii="Times New Roman" w:hAnsi="Times New Roman" w:cs="Times New Roman"/>
          <w:sz w:val="24"/>
          <w:szCs w:val="24"/>
        </w:rPr>
        <w:t>ДОЗВІЛ</w:t>
      </w:r>
      <w:r w:rsidR="009543EA" w:rsidRPr="0056639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83967A" w14:textId="77002BFE" w:rsidR="005754B3" w:rsidRPr="00566394" w:rsidRDefault="005754B3" w:rsidP="005663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566394">
        <w:rPr>
          <w:rFonts w:ascii="Times New Roman" w:hAnsi="Times New Roman" w:cs="Times New Roman"/>
          <w:sz w:val="24"/>
          <w:szCs w:val="24"/>
        </w:rPr>
        <w:t>Ярмолинецькому</w:t>
      </w:r>
      <w:proofErr w:type="spellEnd"/>
      <w:r w:rsidRPr="005663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6394">
        <w:rPr>
          <w:rFonts w:ascii="Times New Roman" w:hAnsi="Times New Roman" w:cs="Times New Roman"/>
          <w:sz w:val="24"/>
          <w:szCs w:val="24"/>
        </w:rPr>
        <w:t>надлісництву</w:t>
      </w:r>
      <w:proofErr w:type="spellEnd"/>
      <w:r w:rsidRPr="00566394">
        <w:rPr>
          <w:rFonts w:ascii="Times New Roman" w:hAnsi="Times New Roman" w:cs="Times New Roman"/>
          <w:sz w:val="24"/>
          <w:szCs w:val="24"/>
        </w:rPr>
        <w:t xml:space="preserve"> філії «Подільський лісовий офіс» Державного спеціалізованого господарського підприємства «Ліси України» </w:t>
      </w:r>
      <w:r w:rsidR="0053475E" w:rsidRPr="00566394">
        <w:rPr>
          <w:rFonts w:ascii="Times New Roman" w:hAnsi="Times New Roman" w:cs="Times New Roman"/>
          <w:sz w:val="24"/>
          <w:szCs w:val="24"/>
        </w:rPr>
        <w:t xml:space="preserve">на </w:t>
      </w:r>
      <w:r w:rsidRPr="00566394">
        <w:rPr>
          <w:rFonts w:ascii="Times New Roman" w:hAnsi="Times New Roman" w:cs="Times New Roman"/>
          <w:sz w:val="24"/>
          <w:szCs w:val="24"/>
        </w:rPr>
        <w:t>спеціальне використання природних ресурсів (рубки формування і оздоровлення лісів) у межах територій та об’єктів природного-заповідного фонду лісового заказника місцевого значення «Рахновецький» та ботанічного заказника місцевого значення «</w:t>
      </w:r>
      <w:proofErr w:type="spellStart"/>
      <w:r w:rsidRPr="00566394">
        <w:rPr>
          <w:rFonts w:ascii="Times New Roman" w:hAnsi="Times New Roman" w:cs="Times New Roman"/>
          <w:sz w:val="24"/>
          <w:szCs w:val="24"/>
        </w:rPr>
        <w:t>Залісецький</w:t>
      </w:r>
      <w:proofErr w:type="spellEnd"/>
      <w:r w:rsidRPr="00566394">
        <w:rPr>
          <w:rFonts w:ascii="Times New Roman" w:hAnsi="Times New Roman" w:cs="Times New Roman"/>
          <w:sz w:val="24"/>
          <w:szCs w:val="24"/>
        </w:rPr>
        <w:t xml:space="preserve">» на </w:t>
      </w:r>
      <w:r w:rsidR="00566394" w:rsidRPr="00566394">
        <w:rPr>
          <w:rFonts w:ascii="Times New Roman" w:hAnsi="Times New Roman" w:cs="Times New Roman"/>
          <w:sz w:val="24"/>
          <w:szCs w:val="24"/>
        </w:rPr>
        <w:t>2025-2026 роки</w:t>
      </w:r>
    </w:p>
    <w:p w14:paraId="16C5763D" w14:textId="66760C77" w:rsidR="00776848" w:rsidRPr="005754B3" w:rsidRDefault="00776848" w:rsidP="0053475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14873" w:type="dxa"/>
        <w:tblLook w:val="04A0" w:firstRow="1" w:lastRow="0" w:firstColumn="1" w:lastColumn="0" w:noHBand="0" w:noVBand="1"/>
      </w:tblPr>
      <w:tblGrid>
        <w:gridCol w:w="743"/>
        <w:gridCol w:w="2200"/>
        <w:gridCol w:w="3827"/>
        <w:gridCol w:w="2420"/>
        <w:gridCol w:w="1019"/>
        <w:gridCol w:w="823"/>
        <w:gridCol w:w="1221"/>
        <w:gridCol w:w="2609"/>
        <w:gridCol w:w="11"/>
      </w:tblGrid>
      <w:tr w:rsidR="006C1C32" w14:paraId="76D3BB0A" w14:textId="77777777" w:rsidTr="00566394">
        <w:trPr>
          <w:gridAfter w:val="1"/>
          <w:wAfter w:w="11" w:type="dxa"/>
        </w:trPr>
        <w:tc>
          <w:tcPr>
            <w:tcW w:w="743" w:type="dxa"/>
            <w:vMerge w:val="restart"/>
            <w:vAlign w:val="center"/>
          </w:tcPr>
          <w:p w14:paraId="5615B6B0" w14:textId="77777777" w:rsidR="005D7FF1" w:rsidRPr="006C1C32" w:rsidRDefault="005D7FF1" w:rsidP="00541EA7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6C1C32">
              <w:rPr>
                <w:rFonts w:ascii="Times New Roman" w:hAnsi="Times New Roman" w:cs="Times New Roman"/>
              </w:rPr>
              <w:t>п.п</w:t>
            </w:r>
            <w:proofErr w:type="spellEnd"/>
          </w:p>
        </w:tc>
        <w:tc>
          <w:tcPr>
            <w:tcW w:w="2200" w:type="dxa"/>
            <w:vMerge w:val="restart"/>
            <w:vAlign w:val="center"/>
          </w:tcPr>
          <w:p w14:paraId="1A0E6DF5" w14:textId="77777777" w:rsidR="005D7FF1" w:rsidRPr="006C1C32" w:rsidRDefault="005D7FF1" w:rsidP="00541EA7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>Назва природного ресурсу/вид використання</w:t>
            </w:r>
          </w:p>
        </w:tc>
        <w:tc>
          <w:tcPr>
            <w:tcW w:w="3827" w:type="dxa"/>
            <w:vMerge w:val="restart"/>
            <w:vAlign w:val="center"/>
          </w:tcPr>
          <w:p w14:paraId="369D18AF" w14:textId="77777777" w:rsidR="005D7FF1" w:rsidRPr="006C1C32" w:rsidRDefault="005D7FF1" w:rsidP="00541EA7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>Місце використання (назва у</w:t>
            </w:r>
            <w:r w:rsidR="004B5E1F">
              <w:rPr>
                <w:rFonts w:ascii="Times New Roman" w:hAnsi="Times New Roman" w:cs="Times New Roman"/>
              </w:rPr>
              <w:t>рочища, номери кварталів, видів)</w:t>
            </w:r>
          </w:p>
        </w:tc>
        <w:tc>
          <w:tcPr>
            <w:tcW w:w="2420" w:type="dxa"/>
            <w:vMerge w:val="restart"/>
            <w:vAlign w:val="center"/>
          </w:tcPr>
          <w:p w14:paraId="43C8D2C2" w14:textId="77777777" w:rsidR="005D7FF1" w:rsidRPr="006C1C32" w:rsidRDefault="005D7FF1" w:rsidP="00541EA7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>Вид рубки</w:t>
            </w:r>
          </w:p>
        </w:tc>
        <w:tc>
          <w:tcPr>
            <w:tcW w:w="1842" w:type="dxa"/>
            <w:gridSpan w:val="2"/>
            <w:vAlign w:val="center"/>
          </w:tcPr>
          <w:p w14:paraId="0A4A2682" w14:textId="77777777" w:rsidR="005D7FF1" w:rsidRPr="006C1C32" w:rsidRDefault="005D7FF1" w:rsidP="00541EA7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>Обсяги використання</w:t>
            </w:r>
          </w:p>
        </w:tc>
        <w:tc>
          <w:tcPr>
            <w:tcW w:w="1221" w:type="dxa"/>
            <w:vMerge w:val="restart"/>
            <w:vAlign w:val="center"/>
          </w:tcPr>
          <w:p w14:paraId="59B40E62" w14:textId="77777777" w:rsidR="005D7FF1" w:rsidRPr="006C1C32" w:rsidRDefault="005D7FF1" w:rsidP="00541EA7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 xml:space="preserve">Термін </w:t>
            </w:r>
            <w:proofErr w:type="spellStart"/>
            <w:r w:rsidRPr="006C1C32">
              <w:rPr>
                <w:rFonts w:ascii="Times New Roman" w:hAnsi="Times New Roman" w:cs="Times New Roman"/>
              </w:rPr>
              <w:t>використа</w:t>
            </w:r>
            <w:proofErr w:type="spellEnd"/>
          </w:p>
          <w:p w14:paraId="6B98B88A" w14:textId="77777777" w:rsidR="005D7FF1" w:rsidRPr="006C1C32" w:rsidRDefault="005D7FF1" w:rsidP="00541EA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1C32">
              <w:rPr>
                <w:rFonts w:ascii="Times New Roman" w:hAnsi="Times New Roman" w:cs="Times New Roman"/>
              </w:rPr>
              <w:t>ння</w:t>
            </w:r>
            <w:proofErr w:type="spellEnd"/>
          </w:p>
        </w:tc>
        <w:tc>
          <w:tcPr>
            <w:tcW w:w="2609" w:type="dxa"/>
            <w:vMerge w:val="restart"/>
            <w:vAlign w:val="center"/>
          </w:tcPr>
          <w:p w14:paraId="5CEC7866" w14:textId="77777777" w:rsidR="005D7FF1" w:rsidRPr="006C1C32" w:rsidRDefault="005D7FF1" w:rsidP="00541EA7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>Особливі умов</w:t>
            </w:r>
          </w:p>
        </w:tc>
      </w:tr>
      <w:tr w:rsidR="006C1C32" w14:paraId="62C72771" w14:textId="77777777" w:rsidTr="00566394">
        <w:trPr>
          <w:gridAfter w:val="1"/>
          <w:wAfter w:w="11" w:type="dxa"/>
        </w:trPr>
        <w:tc>
          <w:tcPr>
            <w:tcW w:w="743" w:type="dxa"/>
            <w:vMerge/>
            <w:vAlign w:val="center"/>
          </w:tcPr>
          <w:p w14:paraId="33BB749B" w14:textId="77777777" w:rsidR="005D7FF1" w:rsidRPr="006C1C32" w:rsidRDefault="005D7FF1" w:rsidP="00541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00" w:type="dxa"/>
            <w:vMerge/>
            <w:vAlign w:val="center"/>
          </w:tcPr>
          <w:p w14:paraId="39752F75" w14:textId="77777777" w:rsidR="005D7FF1" w:rsidRPr="006C1C32" w:rsidRDefault="005D7FF1" w:rsidP="00541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vAlign w:val="center"/>
          </w:tcPr>
          <w:p w14:paraId="5FAA6A7A" w14:textId="77777777" w:rsidR="005D7FF1" w:rsidRPr="006C1C32" w:rsidRDefault="005D7FF1" w:rsidP="00541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vMerge/>
            <w:vAlign w:val="center"/>
          </w:tcPr>
          <w:p w14:paraId="27C3B565" w14:textId="77777777" w:rsidR="005D7FF1" w:rsidRPr="006C1C32" w:rsidRDefault="005D7FF1" w:rsidP="00541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vAlign w:val="center"/>
          </w:tcPr>
          <w:p w14:paraId="1A12ACD3" w14:textId="77777777" w:rsidR="005D7FF1" w:rsidRPr="006C1C32" w:rsidRDefault="005D7FF1" w:rsidP="00541EA7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>Одиниці виміру</w:t>
            </w:r>
          </w:p>
        </w:tc>
        <w:tc>
          <w:tcPr>
            <w:tcW w:w="823" w:type="dxa"/>
            <w:vAlign w:val="center"/>
          </w:tcPr>
          <w:p w14:paraId="597CD8EB" w14:textId="77777777" w:rsidR="005D7FF1" w:rsidRPr="006C1C32" w:rsidRDefault="005D7FF1" w:rsidP="00541EA7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>ліміт</w:t>
            </w:r>
          </w:p>
        </w:tc>
        <w:tc>
          <w:tcPr>
            <w:tcW w:w="1221" w:type="dxa"/>
            <w:vMerge/>
            <w:vAlign w:val="center"/>
          </w:tcPr>
          <w:p w14:paraId="259A870A" w14:textId="77777777" w:rsidR="005D7FF1" w:rsidRPr="006C1C32" w:rsidRDefault="005D7FF1" w:rsidP="00541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  <w:vMerge/>
            <w:vAlign w:val="center"/>
          </w:tcPr>
          <w:p w14:paraId="343B520A" w14:textId="77777777" w:rsidR="005D7FF1" w:rsidRPr="006C1C32" w:rsidRDefault="005D7FF1" w:rsidP="00541EA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7FF1" w14:paraId="123AA816" w14:textId="77777777" w:rsidTr="00566394">
        <w:trPr>
          <w:trHeight w:val="348"/>
        </w:trPr>
        <w:tc>
          <w:tcPr>
            <w:tcW w:w="14873" w:type="dxa"/>
            <w:gridSpan w:val="9"/>
            <w:vAlign w:val="center"/>
          </w:tcPr>
          <w:p w14:paraId="0D4103C7" w14:textId="30E0EF8C" w:rsidR="005D7FF1" w:rsidRPr="00211BA7" w:rsidRDefault="00C05A41" w:rsidP="00C05A4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Лісовий</w:t>
            </w:r>
            <w:r w:rsidR="005D7FF1" w:rsidRPr="00211BA7">
              <w:rPr>
                <w:rFonts w:ascii="Times New Roman" w:hAnsi="Times New Roman" w:cs="Times New Roman"/>
                <w:b/>
              </w:rPr>
              <w:t xml:space="preserve"> заказник місцевого значе</w:t>
            </w:r>
            <w:r w:rsidR="000B2B18" w:rsidRPr="00211BA7">
              <w:rPr>
                <w:rFonts w:ascii="Times New Roman" w:hAnsi="Times New Roman" w:cs="Times New Roman"/>
                <w:b/>
              </w:rPr>
              <w:t>ння</w:t>
            </w:r>
            <w:r w:rsidR="000E66AD" w:rsidRPr="00211BA7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="00952604">
              <w:rPr>
                <w:rFonts w:ascii="Times New Roman" w:hAnsi="Times New Roman" w:cs="Times New Roman"/>
                <w:b/>
              </w:rPr>
              <w:t>Рахно</w:t>
            </w:r>
            <w:r>
              <w:rPr>
                <w:rFonts w:ascii="Times New Roman" w:hAnsi="Times New Roman" w:cs="Times New Roman"/>
                <w:b/>
              </w:rPr>
              <w:t>вецький</w:t>
            </w:r>
            <w:proofErr w:type="spellEnd"/>
            <w:r w:rsidR="000E66AD" w:rsidRPr="00211BA7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542C9B" w14:paraId="2DA5B7CA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043AB9B1" w14:textId="44F31BF0" w:rsidR="00542C9B" w:rsidRPr="00541EA7" w:rsidRDefault="00542C9B" w:rsidP="00C05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0" w:type="dxa"/>
            <w:vMerge w:val="restart"/>
            <w:vAlign w:val="center"/>
          </w:tcPr>
          <w:p w14:paraId="0D5298CF" w14:textId="77777777" w:rsidR="00542C9B" w:rsidRDefault="00542C9B" w:rsidP="00325BCC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>Деревина від рубок формування і оздоровлення лісів</w:t>
            </w:r>
          </w:p>
          <w:p w14:paraId="34BCFD0A" w14:textId="77777777" w:rsidR="00542C9B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  <w:p w14:paraId="5BF25F7D" w14:textId="77777777" w:rsidR="00542C9B" w:rsidRPr="006C1C32" w:rsidRDefault="00542C9B" w:rsidP="00546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7C463458" w14:textId="66A8910D" w:rsidR="00542C9B" w:rsidRPr="00487A2B" w:rsidRDefault="00542C9B" w:rsidP="00C05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26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2,2 га</w:t>
            </w:r>
          </w:p>
        </w:tc>
        <w:tc>
          <w:tcPr>
            <w:tcW w:w="2420" w:type="dxa"/>
            <w:shd w:val="clear" w:color="auto" w:fill="FFFFFF" w:themeFill="background1"/>
            <w:vAlign w:val="center"/>
          </w:tcPr>
          <w:p w14:paraId="2C53106D" w14:textId="49B46CE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Прочищення</w:t>
            </w:r>
          </w:p>
        </w:tc>
        <w:tc>
          <w:tcPr>
            <w:tcW w:w="1019" w:type="dxa"/>
            <w:shd w:val="clear" w:color="auto" w:fill="FFFFFF" w:themeFill="background1"/>
            <w:vAlign w:val="center"/>
          </w:tcPr>
          <w:p w14:paraId="09A9F433" w14:textId="6564BA79" w:rsidR="00542C9B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м.куб</w:t>
            </w:r>
            <w:proofErr w:type="spellEnd"/>
          </w:p>
        </w:tc>
        <w:tc>
          <w:tcPr>
            <w:tcW w:w="823" w:type="dxa"/>
            <w:shd w:val="clear" w:color="auto" w:fill="FFFFFF" w:themeFill="background1"/>
            <w:vAlign w:val="center"/>
          </w:tcPr>
          <w:p w14:paraId="580A10C2" w14:textId="611419BF" w:rsidR="00542C9B" w:rsidRPr="00487A2B" w:rsidRDefault="00542C9B" w:rsidP="00C05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1221" w:type="dxa"/>
            <w:shd w:val="clear" w:color="auto" w:fill="FFFFFF" w:themeFill="background1"/>
            <w:vAlign w:val="center"/>
          </w:tcPr>
          <w:p w14:paraId="1531C037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  <w:vAlign w:val="center"/>
          </w:tcPr>
          <w:p w14:paraId="30A7BA60" w14:textId="77777777" w:rsidR="00542C9B" w:rsidRPr="006C1C32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4D2686C9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5BF965A6" w14:textId="77777777" w:rsidR="00542C9B" w:rsidRPr="00541EA7" w:rsidRDefault="00542C9B" w:rsidP="00C05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vMerge/>
            <w:vAlign w:val="center"/>
          </w:tcPr>
          <w:p w14:paraId="09BD73FE" w14:textId="77777777" w:rsidR="00542C9B" w:rsidRPr="006C1C32" w:rsidRDefault="00542C9B" w:rsidP="00546A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441783DB" w14:textId="5ABD1479" w:rsidR="00542C9B" w:rsidRPr="00487A2B" w:rsidRDefault="00542C9B" w:rsidP="00C05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A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Разом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2,2</w:t>
            </w:r>
            <w:r w:rsidRPr="00931A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га</w:t>
            </w:r>
          </w:p>
        </w:tc>
        <w:tc>
          <w:tcPr>
            <w:tcW w:w="2420" w:type="dxa"/>
            <w:shd w:val="clear" w:color="auto" w:fill="FFFFFF" w:themeFill="background1"/>
            <w:vAlign w:val="center"/>
          </w:tcPr>
          <w:p w14:paraId="552A4552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shd w:val="clear" w:color="auto" w:fill="FFFFFF" w:themeFill="background1"/>
            <w:vAlign w:val="center"/>
          </w:tcPr>
          <w:p w14:paraId="51B22FAF" w14:textId="77777777" w:rsidR="00542C9B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shd w:val="clear" w:color="auto" w:fill="FFFFFF" w:themeFill="background1"/>
            <w:vAlign w:val="center"/>
          </w:tcPr>
          <w:p w14:paraId="3BDC1EB2" w14:textId="2AD77CFD" w:rsidR="00542C9B" w:rsidRPr="00487A2B" w:rsidRDefault="00542C9B" w:rsidP="00C05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221" w:type="dxa"/>
            <w:shd w:val="clear" w:color="auto" w:fill="FFFFFF" w:themeFill="background1"/>
            <w:vAlign w:val="center"/>
          </w:tcPr>
          <w:p w14:paraId="06926F81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  <w:vAlign w:val="center"/>
          </w:tcPr>
          <w:p w14:paraId="3ACC5D5D" w14:textId="77777777" w:rsidR="00542C9B" w:rsidRPr="006C1C32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38FAC4DC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6F4F0FB5" w14:textId="385A57FD" w:rsidR="00542C9B" w:rsidRPr="00541EA7" w:rsidRDefault="00542C9B" w:rsidP="00C05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vMerge/>
            <w:vAlign w:val="center"/>
          </w:tcPr>
          <w:p w14:paraId="471A8A0A" w14:textId="79946C7D" w:rsidR="00542C9B" w:rsidRPr="006C1C32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602E8210" w14:textId="434C797F" w:rsidR="00542C9B" w:rsidRPr="00487A2B" w:rsidRDefault="00542C9B" w:rsidP="00C05A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shd w:val="clear" w:color="auto" w:fill="FFFFFF" w:themeFill="background1"/>
            <w:vAlign w:val="center"/>
          </w:tcPr>
          <w:p w14:paraId="7340973F" w14:textId="7A42702C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Прорідж</w:t>
            </w:r>
            <w:r>
              <w:rPr>
                <w:rFonts w:ascii="Times New Roman" w:hAnsi="Times New Roman" w:cs="Times New Roman"/>
              </w:rPr>
              <w:t>ування</w:t>
            </w:r>
          </w:p>
        </w:tc>
        <w:tc>
          <w:tcPr>
            <w:tcW w:w="1019" w:type="dxa"/>
            <w:shd w:val="clear" w:color="auto" w:fill="FFFFFF" w:themeFill="background1"/>
            <w:vAlign w:val="center"/>
          </w:tcPr>
          <w:p w14:paraId="0FF73A42" w14:textId="74A5D993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м.куб</w:t>
            </w:r>
            <w:proofErr w:type="spellEnd"/>
          </w:p>
        </w:tc>
        <w:tc>
          <w:tcPr>
            <w:tcW w:w="823" w:type="dxa"/>
            <w:shd w:val="clear" w:color="auto" w:fill="FFFFFF" w:themeFill="background1"/>
            <w:vAlign w:val="center"/>
          </w:tcPr>
          <w:p w14:paraId="1A82BEE2" w14:textId="283D39AD" w:rsidR="00542C9B" w:rsidRPr="00487A2B" w:rsidRDefault="00542C9B" w:rsidP="00C05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21" w:type="dxa"/>
            <w:shd w:val="clear" w:color="auto" w:fill="FFFFFF" w:themeFill="background1"/>
            <w:vAlign w:val="center"/>
          </w:tcPr>
          <w:p w14:paraId="24E1B3D4" w14:textId="7DAB1B24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  <w:vMerge w:val="restart"/>
            <w:vAlign w:val="center"/>
          </w:tcPr>
          <w:p w14:paraId="01BC89B0" w14:textId="334C9F43" w:rsidR="00542C9B" w:rsidRPr="006C1C32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 xml:space="preserve">Дотримуватися </w:t>
            </w:r>
            <w:r>
              <w:rPr>
                <w:rFonts w:ascii="Times New Roman" w:hAnsi="Times New Roman" w:cs="Times New Roman"/>
              </w:rPr>
              <w:t>режиму користування відповідно Положень про об’єкти ПЗФ</w:t>
            </w:r>
            <w:r w:rsidR="00E36138">
              <w:rPr>
                <w:rFonts w:ascii="Times New Roman" w:hAnsi="Times New Roman" w:cs="Times New Roman"/>
              </w:rPr>
              <w:t xml:space="preserve"> та Закону України </w:t>
            </w:r>
            <w:r w:rsidR="00E36138" w:rsidRPr="00E36138">
              <w:rPr>
                <w:rFonts w:ascii="Times New Roman" w:hAnsi="Times New Roman" w:cs="Times New Roman"/>
              </w:rPr>
              <w:t>«Про природно-заповідний фонд України»</w:t>
            </w:r>
          </w:p>
        </w:tc>
      </w:tr>
      <w:tr w:rsidR="00542C9B" w14:paraId="28F7C78F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5D9FA970" w14:textId="248D13D4" w:rsidR="00542C9B" w:rsidRPr="00541EA7" w:rsidRDefault="00542C9B" w:rsidP="00C05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0" w:type="dxa"/>
            <w:vMerge/>
            <w:vAlign w:val="center"/>
          </w:tcPr>
          <w:p w14:paraId="51340773" w14:textId="59613366" w:rsidR="00542C9B" w:rsidRPr="006C1C32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540EB7D8" w14:textId="401908BC" w:rsidR="00542C9B" w:rsidRPr="00487A2B" w:rsidRDefault="00542C9B" w:rsidP="00C05A41">
            <w:pPr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27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3,8 га</w:t>
            </w:r>
          </w:p>
        </w:tc>
        <w:tc>
          <w:tcPr>
            <w:tcW w:w="2420" w:type="dxa"/>
            <w:shd w:val="clear" w:color="auto" w:fill="FFFFFF" w:themeFill="background1"/>
            <w:vAlign w:val="center"/>
          </w:tcPr>
          <w:p w14:paraId="53AFB6FA" w14:textId="1A5DFE41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shd w:val="clear" w:color="auto" w:fill="FFFFFF" w:themeFill="background1"/>
            <w:vAlign w:val="center"/>
          </w:tcPr>
          <w:p w14:paraId="170B8909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shd w:val="clear" w:color="auto" w:fill="FFFFFF" w:themeFill="background1"/>
            <w:vAlign w:val="center"/>
          </w:tcPr>
          <w:p w14:paraId="3094ED8C" w14:textId="0FC46418" w:rsidR="00542C9B" w:rsidRPr="00487A2B" w:rsidRDefault="00542C9B" w:rsidP="00C05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221" w:type="dxa"/>
            <w:shd w:val="clear" w:color="auto" w:fill="FFFFFF" w:themeFill="background1"/>
            <w:vAlign w:val="center"/>
          </w:tcPr>
          <w:p w14:paraId="5C69CE14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6213B446" w14:textId="602622E0" w:rsidR="00542C9B" w:rsidRPr="006C1C32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03E1049C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44AF8287" w14:textId="533E7F2F" w:rsidR="00542C9B" w:rsidRPr="00541EA7" w:rsidRDefault="00542C9B" w:rsidP="00C05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0" w:type="dxa"/>
            <w:vMerge/>
            <w:vAlign w:val="center"/>
          </w:tcPr>
          <w:p w14:paraId="1C2F5D1F" w14:textId="3C116287" w:rsidR="00542C9B" w:rsidRPr="006C1C32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60142D33" w14:textId="0AC6F73A" w:rsidR="00542C9B" w:rsidRPr="00487A2B" w:rsidRDefault="00542C9B" w:rsidP="00C05A41">
            <w:pPr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30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2,2 га</w:t>
            </w:r>
          </w:p>
        </w:tc>
        <w:tc>
          <w:tcPr>
            <w:tcW w:w="2420" w:type="dxa"/>
            <w:shd w:val="clear" w:color="auto" w:fill="FFFFFF" w:themeFill="background1"/>
            <w:vAlign w:val="center"/>
          </w:tcPr>
          <w:p w14:paraId="0116ED8D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shd w:val="clear" w:color="auto" w:fill="FFFFFF" w:themeFill="background1"/>
            <w:vAlign w:val="center"/>
          </w:tcPr>
          <w:p w14:paraId="67A3DC8A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shd w:val="clear" w:color="auto" w:fill="FFFFFF" w:themeFill="background1"/>
            <w:vAlign w:val="center"/>
          </w:tcPr>
          <w:p w14:paraId="14507B52" w14:textId="72C6315C" w:rsidR="00542C9B" w:rsidRPr="00487A2B" w:rsidRDefault="00542C9B" w:rsidP="00C05A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1221" w:type="dxa"/>
            <w:shd w:val="clear" w:color="auto" w:fill="FFFFFF" w:themeFill="background1"/>
            <w:vAlign w:val="center"/>
          </w:tcPr>
          <w:p w14:paraId="6E97A7EB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4B11C5E0" w14:textId="449F540F" w:rsidR="00542C9B" w:rsidRPr="006C1C32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436FBB1F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6A9D0B2D" w14:textId="5144392E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0" w:type="dxa"/>
            <w:vMerge/>
            <w:vAlign w:val="center"/>
          </w:tcPr>
          <w:p w14:paraId="25C2B0BD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39031203" w14:textId="63305C07" w:rsidR="00542C9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30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3,0 га</w:t>
            </w:r>
          </w:p>
        </w:tc>
        <w:tc>
          <w:tcPr>
            <w:tcW w:w="2420" w:type="dxa"/>
            <w:shd w:val="clear" w:color="auto" w:fill="FFFFFF" w:themeFill="background1"/>
            <w:vAlign w:val="center"/>
          </w:tcPr>
          <w:p w14:paraId="45D6BE47" w14:textId="31988492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shd w:val="clear" w:color="auto" w:fill="FFFFFF" w:themeFill="background1"/>
            <w:vAlign w:val="center"/>
          </w:tcPr>
          <w:p w14:paraId="5A4E84AE" w14:textId="4322951A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shd w:val="clear" w:color="auto" w:fill="FFFFFF" w:themeFill="background1"/>
            <w:vAlign w:val="center"/>
          </w:tcPr>
          <w:p w14:paraId="1144EDB7" w14:textId="5444DA5A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135</w:t>
            </w:r>
          </w:p>
        </w:tc>
        <w:tc>
          <w:tcPr>
            <w:tcW w:w="1221" w:type="dxa"/>
            <w:shd w:val="clear" w:color="auto" w:fill="FFFFFF" w:themeFill="background1"/>
          </w:tcPr>
          <w:p w14:paraId="1C604B8A" w14:textId="6E6ECCB4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521A7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353EC09B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51715671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79D93A41" w14:textId="41527DAA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0" w:type="dxa"/>
            <w:vMerge/>
            <w:vAlign w:val="center"/>
          </w:tcPr>
          <w:p w14:paraId="1D9CC0AF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2198B0CC" w14:textId="1021B588" w:rsidR="00542C9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34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5,1 га</w:t>
            </w:r>
          </w:p>
        </w:tc>
        <w:tc>
          <w:tcPr>
            <w:tcW w:w="2420" w:type="dxa"/>
            <w:shd w:val="clear" w:color="auto" w:fill="FFFFFF" w:themeFill="background1"/>
            <w:vAlign w:val="center"/>
          </w:tcPr>
          <w:p w14:paraId="79C356ED" w14:textId="20BEEBE7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shd w:val="clear" w:color="auto" w:fill="FFFFFF" w:themeFill="background1"/>
            <w:vAlign w:val="center"/>
          </w:tcPr>
          <w:p w14:paraId="55EAB39D" w14:textId="576CAE25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shd w:val="clear" w:color="auto" w:fill="FFFFFF" w:themeFill="background1"/>
            <w:vAlign w:val="center"/>
          </w:tcPr>
          <w:p w14:paraId="27F96F12" w14:textId="0A092CA3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142</w:t>
            </w:r>
          </w:p>
        </w:tc>
        <w:tc>
          <w:tcPr>
            <w:tcW w:w="1221" w:type="dxa"/>
            <w:shd w:val="clear" w:color="auto" w:fill="FFFFFF" w:themeFill="background1"/>
          </w:tcPr>
          <w:p w14:paraId="2726C1A2" w14:textId="2BB00B2E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521A7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14DF3141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0668CA89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2D5DD4F7" w14:textId="77777777" w:rsidR="00542C9B" w:rsidRPr="00541EA7" w:rsidRDefault="00542C9B" w:rsidP="00C05A4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00" w:type="dxa"/>
            <w:vMerge/>
            <w:vAlign w:val="center"/>
          </w:tcPr>
          <w:p w14:paraId="03BFD6B5" w14:textId="002E5F03" w:rsidR="00542C9B" w:rsidRPr="006C1C32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719CA276" w14:textId="612AB143" w:rsidR="00542C9B" w:rsidRPr="00931ABE" w:rsidRDefault="00542C9B" w:rsidP="00C05A41">
            <w:pPr>
              <w:ind w:left="8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1A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Разом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14,1</w:t>
            </w:r>
            <w:r w:rsidRPr="00931A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га</w:t>
            </w:r>
          </w:p>
        </w:tc>
        <w:tc>
          <w:tcPr>
            <w:tcW w:w="2420" w:type="dxa"/>
            <w:vAlign w:val="center"/>
          </w:tcPr>
          <w:p w14:paraId="2111785D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vAlign w:val="center"/>
          </w:tcPr>
          <w:p w14:paraId="3643460D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vAlign w:val="center"/>
          </w:tcPr>
          <w:p w14:paraId="4DE33863" w14:textId="31BC7EA5" w:rsidR="00542C9B" w:rsidRPr="00776848" w:rsidRDefault="00542C9B" w:rsidP="00C05A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423</w:t>
            </w:r>
          </w:p>
        </w:tc>
        <w:tc>
          <w:tcPr>
            <w:tcW w:w="1221" w:type="dxa"/>
            <w:vAlign w:val="center"/>
          </w:tcPr>
          <w:p w14:paraId="20F71BBD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  <w:vMerge/>
            <w:vAlign w:val="center"/>
          </w:tcPr>
          <w:p w14:paraId="42EFD91B" w14:textId="42DC70D5" w:rsidR="00542C9B" w:rsidRPr="006C1C32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426502A3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262D1D89" w14:textId="616C9F36" w:rsidR="00542C9B" w:rsidRPr="00541EA7" w:rsidRDefault="00542C9B" w:rsidP="00C05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0" w:type="dxa"/>
            <w:vMerge/>
            <w:vAlign w:val="center"/>
          </w:tcPr>
          <w:p w14:paraId="2BD2E42B" w14:textId="1A8417D2" w:rsidR="00542C9B" w:rsidRPr="006C1C32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5487FF77" w14:textId="69BAC0EC" w:rsidR="00542C9B" w:rsidRPr="00340C55" w:rsidRDefault="00542C9B" w:rsidP="00C05A4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26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0,4 га</w:t>
            </w:r>
          </w:p>
        </w:tc>
        <w:tc>
          <w:tcPr>
            <w:tcW w:w="2420" w:type="dxa"/>
            <w:vMerge w:val="restart"/>
            <w:vAlign w:val="center"/>
          </w:tcPr>
          <w:p w14:paraId="00605AC4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Вибіркова санітарна рубка</w:t>
            </w:r>
          </w:p>
        </w:tc>
        <w:tc>
          <w:tcPr>
            <w:tcW w:w="1019" w:type="dxa"/>
            <w:vAlign w:val="center"/>
          </w:tcPr>
          <w:p w14:paraId="0B86BF36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4B624253" w14:textId="47F50B48" w:rsidR="00542C9B" w:rsidRPr="00487A2B" w:rsidRDefault="00542C9B" w:rsidP="00C05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21" w:type="dxa"/>
            <w:vAlign w:val="center"/>
          </w:tcPr>
          <w:p w14:paraId="13974BDA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2E45AF5B" w14:textId="4DC84DD2" w:rsidR="00542C9B" w:rsidRPr="006C1C32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215147D6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3822F31E" w14:textId="1F24D726" w:rsidR="00542C9B" w:rsidRPr="00541EA7" w:rsidRDefault="00542C9B" w:rsidP="00C05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0" w:type="dxa"/>
            <w:vMerge/>
            <w:vAlign w:val="center"/>
          </w:tcPr>
          <w:p w14:paraId="2FD59FD0" w14:textId="6836F547" w:rsidR="00542C9B" w:rsidRPr="006C1C32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3160C734" w14:textId="1776949B" w:rsidR="00542C9B" w:rsidRPr="00487A2B" w:rsidRDefault="00542C9B" w:rsidP="00C05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26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5,2 га</w:t>
            </w:r>
          </w:p>
        </w:tc>
        <w:tc>
          <w:tcPr>
            <w:tcW w:w="2420" w:type="dxa"/>
            <w:vMerge/>
            <w:vAlign w:val="center"/>
          </w:tcPr>
          <w:p w14:paraId="68C6EB28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vAlign w:val="center"/>
          </w:tcPr>
          <w:p w14:paraId="3238527F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35C19A5E" w14:textId="76707A92" w:rsidR="00542C9B" w:rsidRPr="00487A2B" w:rsidRDefault="00542C9B" w:rsidP="00C05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21" w:type="dxa"/>
            <w:vAlign w:val="center"/>
          </w:tcPr>
          <w:p w14:paraId="5F4BE5E2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7DBEF1DB" w14:textId="6664FD7E" w:rsidR="00542C9B" w:rsidRPr="006C1C32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0E60DE37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463D9829" w14:textId="635EA24C" w:rsidR="00542C9B" w:rsidRPr="00541EA7" w:rsidRDefault="00542C9B" w:rsidP="00C05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0" w:type="dxa"/>
            <w:vMerge/>
            <w:vAlign w:val="center"/>
          </w:tcPr>
          <w:p w14:paraId="4403384F" w14:textId="2FA8A03A" w:rsidR="00542C9B" w:rsidRPr="006C1C32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4A93F941" w14:textId="7608AF57" w:rsidR="00542C9B" w:rsidRPr="00487A2B" w:rsidRDefault="00542C9B" w:rsidP="00C05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27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0,7 га</w:t>
            </w:r>
          </w:p>
        </w:tc>
        <w:tc>
          <w:tcPr>
            <w:tcW w:w="2420" w:type="dxa"/>
            <w:vAlign w:val="center"/>
          </w:tcPr>
          <w:p w14:paraId="29CE0230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5F36C187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52AB4CEE" w14:textId="31B7CCCA" w:rsidR="00542C9B" w:rsidRPr="00487A2B" w:rsidRDefault="00542C9B" w:rsidP="00C05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21" w:type="dxa"/>
            <w:vAlign w:val="center"/>
          </w:tcPr>
          <w:p w14:paraId="10B32E17" w14:textId="77777777" w:rsidR="00542C9B" w:rsidRPr="00340C55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44FBE3D9" w14:textId="3447ECDA" w:rsidR="00542C9B" w:rsidRPr="006C1C32" w:rsidRDefault="00542C9B" w:rsidP="00C05A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4C71C8BF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3539AA6A" w14:textId="4085211D" w:rsidR="00542C9B" w:rsidRPr="00541EA7" w:rsidRDefault="00542C9B" w:rsidP="000C0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0" w:type="dxa"/>
            <w:vMerge/>
            <w:vAlign w:val="center"/>
          </w:tcPr>
          <w:p w14:paraId="004B7476" w14:textId="19D8F930" w:rsidR="00542C9B" w:rsidRPr="006C1C32" w:rsidRDefault="00542C9B" w:rsidP="000C0F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69BF7F13" w14:textId="753F9920" w:rsidR="00542C9B" w:rsidRPr="00487A2B" w:rsidRDefault="00542C9B" w:rsidP="000C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28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7,2 га</w:t>
            </w:r>
          </w:p>
        </w:tc>
        <w:tc>
          <w:tcPr>
            <w:tcW w:w="2420" w:type="dxa"/>
            <w:vAlign w:val="center"/>
          </w:tcPr>
          <w:p w14:paraId="727ADC2F" w14:textId="77777777" w:rsidR="00542C9B" w:rsidRPr="00340C55" w:rsidRDefault="00542C9B" w:rsidP="000C0F96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6E5DEEF5" w14:textId="77777777" w:rsidR="00542C9B" w:rsidRPr="00340C55" w:rsidRDefault="00542C9B" w:rsidP="000C0F96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24A51ED2" w14:textId="35A24CDC" w:rsidR="00542C9B" w:rsidRPr="00487A2B" w:rsidRDefault="00542C9B" w:rsidP="000C0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221" w:type="dxa"/>
            <w:vAlign w:val="center"/>
          </w:tcPr>
          <w:p w14:paraId="6D9C34D4" w14:textId="77777777" w:rsidR="00542C9B" w:rsidRPr="00340C55" w:rsidRDefault="00542C9B" w:rsidP="000C0F96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1CA3A15A" w14:textId="14E1F26C" w:rsidR="00542C9B" w:rsidRPr="006C1C32" w:rsidRDefault="00542C9B" w:rsidP="000C0F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2A4BF21D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442F1310" w14:textId="7455F300" w:rsidR="00542C9B" w:rsidRPr="00541EA7" w:rsidRDefault="00542C9B" w:rsidP="000C0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0" w:type="dxa"/>
            <w:vMerge/>
            <w:vAlign w:val="center"/>
          </w:tcPr>
          <w:p w14:paraId="5CFB382F" w14:textId="4A107BD6" w:rsidR="00542C9B" w:rsidRPr="006C1C32" w:rsidRDefault="00542C9B" w:rsidP="000C0F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2CA74814" w14:textId="73AC23BD" w:rsidR="00542C9B" w:rsidRPr="00487A2B" w:rsidRDefault="00542C9B" w:rsidP="000C0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28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5,6 га</w:t>
            </w:r>
          </w:p>
        </w:tc>
        <w:tc>
          <w:tcPr>
            <w:tcW w:w="2420" w:type="dxa"/>
            <w:vAlign w:val="center"/>
          </w:tcPr>
          <w:p w14:paraId="2884FB69" w14:textId="77777777" w:rsidR="00542C9B" w:rsidRPr="00340C55" w:rsidRDefault="00542C9B" w:rsidP="000C0F96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10ADC450" w14:textId="77777777" w:rsidR="00542C9B" w:rsidRPr="00340C55" w:rsidRDefault="00542C9B" w:rsidP="000C0F96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7550EA61" w14:textId="43F9049E" w:rsidR="00542C9B" w:rsidRPr="00487A2B" w:rsidRDefault="00542C9B" w:rsidP="000C0F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21" w:type="dxa"/>
            <w:vAlign w:val="center"/>
          </w:tcPr>
          <w:p w14:paraId="3C3C89B8" w14:textId="77777777" w:rsidR="00542C9B" w:rsidRPr="00340C55" w:rsidRDefault="00542C9B" w:rsidP="000C0F96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797C22B2" w14:textId="1424B7E5" w:rsidR="00542C9B" w:rsidRPr="006C1C32" w:rsidRDefault="00542C9B" w:rsidP="000C0F9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40261251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0296910A" w14:textId="14ABC870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00" w:type="dxa"/>
            <w:vMerge/>
            <w:vAlign w:val="center"/>
          </w:tcPr>
          <w:p w14:paraId="6546E966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6C74D3CF" w14:textId="1A045EFF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28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4,9 га</w:t>
            </w:r>
          </w:p>
        </w:tc>
        <w:tc>
          <w:tcPr>
            <w:tcW w:w="2420" w:type="dxa"/>
            <w:vAlign w:val="center"/>
          </w:tcPr>
          <w:p w14:paraId="58EE904D" w14:textId="1DBA1A54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5322CD96" w14:textId="0790D339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7935D7BE" w14:textId="016720ED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221" w:type="dxa"/>
          </w:tcPr>
          <w:p w14:paraId="21A29594" w14:textId="2639BC08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7551047C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7B5F523A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0F997E47" w14:textId="1D3536D3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00" w:type="dxa"/>
            <w:vMerge/>
            <w:vAlign w:val="center"/>
          </w:tcPr>
          <w:p w14:paraId="0E8E1CE6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7CF75262" w14:textId="6067AB31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29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4,1 га</w:t>
            </w:r>
          </w:p>
        </w:tc>
        <w:tc>
          <w:tcPr>
            <w:tcW w:w="2420" w:type="dxa"/>
            <w:vAlign w:val="center"/>
          </w:tcPr>
          <w:p w14:paraId="37206799" w14:textId="5A03E8DA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713324EE" w14:textId="6308E768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521CC22F" w14:textId="4248FE7A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221" w:type="dxa"/>
          </w:tcPr>
          <w:p w14:paraId="34526B81" w14:textId="0FEF4E69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58F2F2F4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329AA679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12E2883D" w14:textId="1D84F0BB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00" w:type="dxa"/>
            <w:vMerge/>
            <w:vAlign w:val="center"/>
          </w:tcPr>
          <w:p w14:paraId="179147BB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3B7993EC" w14:textId="254FA5D7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29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11,5 га</w:t>
            </w:r>
          </w:p>
        </w:tc>
        <w:tc>
          <w:tcPr>
            <w:tcW w:w="2420" w:type="dxa"/>
            <w:vAlign w:val="center"/>
          </w:tcPr>
          <w:p w14:paraId="422C870C" w14:textId="67A2766B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4145A7AF" w14:textId="5EA5C774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283EB3A0" w14:textId="1C750E63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1221" w:type="dxa"/>
          </w:tcPr>
          <w:p w14:paraId="087DCCCE" w14:textId="6A9FBAE7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5D26BFD8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03C07095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064571BC" w14:textId="1013F2A1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00" w:type="dxa"/>
            <w:vMerge/>
            <w:vAlign w:val="center"/>
          </w:tcPr>
          <w:p w14:paraId="3128FE62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0CB3BB37" w14:textId="03546F8B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29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0,7 га</w:t>
            </w:r>
          </w:p>
        </w:tc>
        <w:tc>
          <w:tcPr>
            <w:tcW w:w="2420" w:type="dxa"/>
            <w:vAlign w:val="center"/>
          </w:tcPr>
          <w:p w14:paraId="6621D6A3" w14:textId="18E18C27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3B342B1E" w14:textId="1FCA73EF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5B66FA0F" w14:textId="42504597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21" w:type="dxa"/>
          </w:tcPr>
          <w:p w14:paraId="1893FB53" w14:textId="0CD228EE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001D6BE2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030C7D4C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08ABAF71" w14:textId="56F535DE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00" w:type="dxa"/>
            <w:vMerge/>
            <w:vAlign w:val="center"/>
          </w:tcPr>
          <w:p w14:paraId="3D764373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7D066BAD" w14:textId="51DA16B4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30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7,6 га</w:t>
            </w:r>
          </w:p>
        </w:tc>
        <w:tc>
          <w:tcPr>
            <w:tcW w:w="2420" w:type="dxa"/>
            <w:vAlign w:val="center"/>
          </w:tcPr>
          <w:p w14:paraId="7A5DCCB9" w14:textId="34CE6168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7B83BF3A" w14:textId="6C7B947E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084C152D" w14:textId="2FC5F5EE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221" w:type="dxa"/>
          </w:tcPr>
          <w:p w14:paraId="69D5119F" w14:textId="7578F359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2E11FC65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3F3E5F30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112F6E7B" w14:textId="2C6696CF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00" w:type="dxa"/>
            <w:vMerge/>
            <w:vAlign w:val="center"/>
          </w:tcPr>
          <w:p w14:paraId="63AE1C0E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29773ED9" w14:textId="5150555A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30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2,9 га</w:t>
            </w:r>
          </w:p>
        </w:tc>
        <w:tc>
          <w:tcPr>
            <w:tcW w:w="2420" w:type="dxa"/>
            <w:vAlign w:val="center"/>
          </w:tcPr>
          <w:p w14:paraId="5EB2C4AD" w14:textId="5BFC8B13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0B300362" w14:textId="027047ED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4BFE749B" w14:textId="1FB34E46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21" w:type="dxa"/>
          </w:tcPr>
          <w:p w14:paraId="7BCC4C60" w14:textId="3C1C82B6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679AF88E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5EF13D10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56D69B17" w14:textId="7DEF767F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00" w:type="dxa"/>
            <w:vMerge/>
            <w:vAlign w:val="center"/>
          </w:tcPr>
          <w:p w14:paraId="0208955B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1E5668ED" w14:textId="783FF9F4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31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4,9 га</w:t>
            </w:r>
          </w:p>
        </w:tc>
        <w:tc>
          <w:tcPr>
            <w:tcW w:w="2420" w:type="dxa"/>
            <w:vAlign w:val="center"/>
          </w:tcPr>
          <w:p w14:paraId="74040DA9" w14:textId="2883F16B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5A8CFAC3" w14:textId="68D150B1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6D7CFA1B" w14:textId="252061A0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221" w:type="dxa"/>
          </w:tcPr>
          <w:p w14:paraId="6E93D3E5" w14:textId="2CCF50D1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3834DC39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7826BDD5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67C07E27" w14:textId="68A490AA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00" w:type="dxa"/>
            <w:vMerge/>
            <w:vAlign w:val="center"/>
          </w:tcPr>
          <w:p w14:paraId="5EB49B39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51B3B99D" w14:textId="451F5537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32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7,6 га</w:t>
            </w:r>
          </w:p>
        </w:tc>
        <w:tc>
          <w:tcPr>
            <w:tcW w:w="2420" w:type="dxa"/>
            <w:vAlign w:val="center"/>
          </w:tcPr>
          <w:p w14:paraId="76E4A90E" w14:textId="41117755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3D3662F1" w14:textId="561BDA55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6A7E7DE8" w14:textId="0C8A3FB8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1221" w:type="dxa"/>
          </w:tcPr>
          <w:p w14:paraId="11B11CA1" w14:textId="285C2D75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52A3FCD1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3F7AECF3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014D8167" w14:textId="44A6DF8D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00" w:type="dxa"/>
            <w:vMerge/>
            <w:vAlign w:val="center"/>
          </w:tcPr>
          <w:p w14:paraId="156A0AFC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203432BA" w14:textId="7B8FE5E1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33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2,2 га</w:t>
            </w:r>
          </w:p>
        </w:tc>
        <w:tc>
          <w:tcPr>
            <w:tcW w:w="2420" w:type="dxa"/>
            <w:vAlign w:val="center"/>
          </w:tcPr>
          <w:p w14:paraId="0D8ACBFF" w14:textId="0593E2A6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20C0BD3C" w14:textId="156A9FC6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1D285C7C" w14:textId="5DF077AA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21" w:type="dxa"/>
          </w:tcPr>
          <w:p w14:paraId="3070CD4A" w14:textId="73489893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72804F9B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21F5C626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69E0FD44" w14:textId="79B97B5B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00" w:type="dxa"/>
            <w:vMerge/>
            <w:vAlign w:val="center"/>
          </w:tcPr>
          <w:p w14:paraId="7761157B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62821295" w14:textId="554120A5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33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8,7 га</w:t>
            </w:r>
          </w:p>
        </w:tc>
        <w:tc>
          <w:tcPr>
            <w:tcW w:w="2420" w:type="dxa"/>
            <w:vAlign w:val="center"/>
          </w:tcPr>
          <w:p w14:paraId="330FC48F" w14:textId="36801B83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7EF46109" w14:textId="6BAC4D59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003B943A" w14:textId="5ABA3DBC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221" w:type="dxa"/>
          </w:tcPr>
          <w:p w14:paraId="08B23596" w14:textId="43122CA6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37BE7E08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46DBE599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71F14419" w14:textId="2E44533A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00" w:type="dxa"/>
            <w:vMerge/>
            <w:vAlign w:val="center"/>
          </w:tcPr>
          <w:p w14:paraId="4FCE729C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3E0FAA81" w14:textId="207C98AB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33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3,4 га</w:t>
            </w:r>
          </w:p>
        </w:tc>
        <w:tc>
          <w:tcPr>
            <w:tcW w:w="2420" w:type="dxa"/>
            <w:vAlign w:val="center"/>
          </w:tcPr>
          <w:p w14:paraId="7A0CFCEA" w14:textId="4C204A97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5F4F85FB" w14:textId="0DDA550E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08D3DA75" w14:textId="2C34CDE8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21" w:type="dxa"/>
          </w:tcPr>
          <w:p w14:paraId="4270800A" w14:textId="2B47AFDA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70ECC8AF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52235BA9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71F4E47D" w14:textId="51D35E36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00" w:type="dxa"/>
            <w:vMerge/>
            <w:vAlign w:val="center"/>
          </w:tcPr>
          <w:p w14:paraId="5AEE7443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08EF1B11" w14:textId="4A93DFBC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33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0,9 га</w:t>
            </w:r>
          </w:p>
        </w:tc>
        <w:tc>
          <w:tcPr>
            <w:tcW w:w="2420" w:type="dxa"/>
            <w:vAlign w:val="center"/>
          </w:tcPr>
          <w:p w14:paraId="57EDFDCB" w14:textId="0BFDB788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602E2B70" w14:textId="1F768DC9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66454798" w14:textId="2C72820B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21" w:type="dxa"/>
          </w:tcPr>
          <w:p w14:paraId="0AD87F3E" w14:textId="783205F9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2E962C04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1AA6C71C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318043CD" w14:textId="7A6A9A37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00" w:type="dxa"/>
            <w:vMerge/>
            <w:vAlign w:val="center"/>
          </w:tcPr>
          <w:p w14:paraId="20B5EE69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7E87EAF0" w14:textId="3C838B56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33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0,6 га</w:t>
            </w:r>
          </w:p>
        </w:tc>
        <w:tc>
          <w:tcPr>
            <w:tcW w:w="2420" w:type="dxa"/>
            <w:vAlign w:val="center"/>
          </w:tcPr>
          <w:p w14:paraId="3F4CED40" w14:textId="222A2666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05369808" w14:textId="460FCA61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1A730DFA" w14:textId="03E26748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21" w:type="dxa"/>
          </w:tcPr>
          <w:p w14:paraId="4AEBE398" w14:textId="321C221C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56872BC3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6E575C6A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0B314CE6" w14:textId="5169E120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00" w:type="dxa"/>
            <w:vMerge/>
            <w:vAlign w:val="center"/>
          </w:tcPr>
          <w:p w14:paraId="7D5FD138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  <w:vAlign w:val="center"/>
          </w:tcPr>
          <w:p w14:paraId="5FEA3DFD" w14:textId="49953F21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34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2,8 га</w:t>
            </w:r>
          </w:p>
        </w:tc>
        <w:tc>
          <w:tcPr>
            <w:tcW w:w="2420" w:type="dxa"/>
            <w:vAlign w:val="center"/>
          </w:tcPr>
          <w:p w14:paraId="3858FB70" w14:textId="66D3D556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48B2BA13" w14:textId="67AC25DF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0B994233" w14:textId="7BF7F5C9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21" w:type="dxa"/>
          </w:tcPr>
          <w:p w14:paraId="118D4318" w14:textId="7C55615D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7353BBC5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59FF84A8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2881456C" w14:textId="08943AC1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00" w:type="dxa"/>
            <w:vMerge/>
            <w:vAlign w:val="center"/>
          </w:tcPr>
          <w:p w14:paraId="0250FDE8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78294D33" w14:textId="36E9F299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34 вид. 11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4,5 га</w:t>
            </w:r>
          </w:p>
        </w:tc>
        <w:tc>
          <w:tcPr>
            <w:tcW w:w="2420" w:type="dxa"/>
            <w:vAlign w:val="center"/>
          </w:tcPr>
          <w:p w14:paraId="638385E7" w14:textId="5235CFDA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47B4E0BC" w14:textId="7573B0FD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011E62C5" w14:textId="11545799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21" w:type="dxa"/>
          </w:tcPr>
          <w:p w14:paraId="05BFC436" w14:textId="72851AC7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28D6F847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4DA0F8FB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3A90F8CF" w14:textId="19C78BBE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200" w:type="dxa"/>
            <w:vMerge/>
            <w:vAlign w:val="center"/>
          </w:tcPr>
          <w:p w14:paraId="66A60233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09AF590A" w14:textId="16D9F522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34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4,1 га</w:t>
            </w:r>
          </w:p>
        </w:tc>
        <w:tc>
          <w:tcPr>
            <w:tcW w:w="2420" w:type="dxa"/>
            <w:vAlign w:val="center"/>
          </w:tcPr>
          <w:p w14:paraId="26F78770" w14:textId="7259CF18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01138D03" w14:textId="7A6ACF37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66155DD7" w14:textId="49B816ED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21" w:type="dxa"/>
          </w:tcPr>
          <w:p w14:paraId="5CBDF252" w14:textId="77613701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7E062AB2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153646B9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337C9B03" w14:textId="5D159A92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200" w:type="dxa"/>
            <w:vMerge/>
            <w:vAlign w:val="center"/>
          </w:tcPr>
          <w:p w14:paraId="4E539629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77B47516" w14:textId="6F22931C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34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2,9 га</w:t>
            </w:r>
          </w:p>
        </w:tc>
        <w:tc>
          <w:tcPr>
            <w:tcW w:w="2420" w:type="dxa"/>
            <w:vAlign w:val="center"/>
          </w:tcPr>
          <w:p w14:paraId="60FCD729" w14:textId="6E9C68CA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5ED717A2" w14:textId="016CF84F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7CB29696" w14:textId="5E23EEAD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221" w:type="dxa"/>
          </w:tcPr>
          <w:p w14:paraId="6A47F88B" w14:textId="67882529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6616D6AB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416E546E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5E43F08F" w14:textId="10713E7C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200" w:type="dxa"/>
            <w:vMerge/>
            <w:vAlign w:val="center"/>
          </w:tcPr>
          <w:p w14:paraId="6F70977B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4D703B59" w14:textId="1A0F820F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34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3,2 га</w:t>
            </w:r>
          </w:p>
        </w:tc>
        <w:tc>
          <w:tcPr>
            <w:tcW w:w="2420" w:type="dxa"/>
            <w:vAlign w:val="center"/>
          </w:tcPr>
          <w:p w14:paraId="65A1B44D" w14:textId="4C7EA9F8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078EC831" w14:textId="324B5C92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0BA2A797" w14:textId="3EA0C5AF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21" w:type="dxa"/>
          </w:tcPr>
          <w:p w14:paraId="7A0410A3" w14:textId="6D068336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08FF33AE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04F0A667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40A9DEF8" w14:textId="63A0B107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00" w:type="dxa"/>
            <w:vMerge/>
            <w:vAlign w:val="center"/>
          </w:tcPr>
          <w:p w14:paraId="4FDBB638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3AEA724A" w14:textId="3E915934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34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18,0 га</w:t>
            </w:r>
          </w:p>
        </w:tc>
        <w:tc>
          <w:tcPr>
            <w:tcW w:w="2420" w:type="dxa"/>
            <w:vAlign w:val="center"/>
          </w:tcPr>
          <w:p w14:paraId="4F2F4298" w14:textId="102B2B4D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631AA685" w14:textId="6328EFC7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10732C56" w14:textId="2B344DA7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21" w:type="dxa"/>
          </w:tcPr>
          <w:p w14:paraId="2D78A7ED" w14:textId="2DE4AF58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08CEE9EC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7BD1E4BF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1F2C8294" w14:textId="6A26E824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00" w:type="dxa"/>
            <w:vMerge/>
            <w:vAlign w:val="center"/>
          </w:tcPr>
          <w:p w14:paraId="099A3459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7BD6DFDE" w14:textId="3E074001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34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5,7 га</w:t>
            </w:r>
          </w:p>
        </w:tc>
        <w:tc>
          <w:tcPr>
            <w:tcW w:w="2420" w:type="dxa"/>
            <w:vAlign w:val="center"/>
          </w:tcPr>
          <w:p w14:paraId="7D5747EC" w14:textId="34839816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186F27BE" w14:textId="376E41F5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7B545300" w14:textId="152B6E9F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221" w:type="dxa"/>
          </w:tcPr>
          <w:p w14:paraId="6D0122EE" w14:textId="39279F35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5FA5EF15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30BFD42B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3E4177B6" w14:textId="54E91CB7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00" w:type="dxa"/>
            <w:vMerge/>
            <w:vAlign w:val="center"/>
          </w:tcPr>
          <w:p w14:paraId="709A5290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6B5E4928" w14:textId="493B18B6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34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2,6 га</w:t>
            </w:r>
          </w:p>
        </w:tc>
        <w:tc>
          <w:tcPr>
            <w:tcW w:w="2420" w:type="dxa"/>
            <w:vAlign w:val="center"/>
          </w:tcPr>
          <w:p w14:paraId="1B2984A3" w14:textId="1BE5362A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22D2137E" w14:textId="435B9AC9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70429E0A" w14:textId="25133A91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21" w:type="dxa"/>
          </w:tcPr>
          <w:p w14:paraId="46B5DA99" w14:textId="40137EBC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498FE7E3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1B357ACB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4A3B5441" w14:textId="1EF0A183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00" w:type="dxa"/>
            <w:vMerge/>
            <w:vAlign w:val="center"/>
          </w:tcPr>
          <w:p w14:paraId="611C2B43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10B48787" w14:textId="6AC71F95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34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2,3 га</w:t>
            </w:r>
          </w:p>
        </w:tc>
        <w:tc>
          <w:tcPr>
            <w:tcW w:w="2420" w:type="dxa"/>
            <w:vAlign w:val="center"/>
          </w:tcPr>
          <w:p w14:paraId="78C005E1" w14:textId="2C4DED55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79AE7FA5" w14:textId="4496A753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3663E756" w14:textId="295FAC7C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21" w:type="dxa"/>
          </w:tcPr>
          <w:p w14:paraId="31AE949A" w14:textId="46F1BAE7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1187A0EE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11EB4126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6DB4774A" w14:textId="53EF9F92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00" w:type="dxa"/>
            <w:vMerge/>
            <w:vAlign w:val="center"/>
          </w:tcPr>
          <w:p w14:paraId="3F513EE7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2AE708D9" w14:textId="1EA08C58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35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29,0 га</w:t>
            </w:r>
          </w:p>
        </w:tc>
        <w:tc>
          <w:tcPr>
            <w:tcW w:w="2420" w:type="dxa"/>
            <w:vAlign w:val="center"/>
          </w:tcPr>
          <w:p w14:paraId="7C4B3A01" w14:textId="629E0600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6CFD3C03" w14:textId="63590896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49F41E79" w14:textId="4E6C0231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</w:p>
        </w:tc>
        <w:tc>
          <w:tcPr>
            <w:tcW w:w="1221" w:type="dxa"/>
          </w:tcPr>
          <w:p w14:paraId="3541EAA3" w14:textId="429C0A22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3CD35185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75B6FE69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092EFC84" w14:textId="0F95AAEA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00" w:type="dxa"/>
            <w:vMerge/>
            <w:vAlign w:val="center"/>
          </w:tcPr>
          <w:p w14:paraId="6A99FFC9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30F6A5D3" w14:textId="5265D85B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35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3,4 га</w:t>
            </w:r>
          </w:p>
        </w:tc>
        <w:tc>
          <w:tcPr>
            <w:tcW w:w="2420" w:type="dxa"/>
            <w:vAlign w:val="center"/>
          </w:tcPr>
          <w:p w14:paraId="01446766" w14:textId="69AB537B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383F5C11" w14:textId="6CAE9296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71BBD1DD" w14:textId="1195520F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21" w:type="dxa"/>
          </w:tcPr>
          <w:p w14:paraId="4D6F00D9" w14:textId="773D8880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36805E86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37F05E4C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084B0A25" w14:textId="2231A4C2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00" w:type="dxa"/>
            <w:vMerge/>
            <w:vAlign w:val="center"/>
          </w:tcPr>
          <w:p w14:paraId="41D0D4A1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0379FE42" w14:textId="3F186B2D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36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5,8 га</w:t>
            </w:r>
          </w:p>
        </w:tc>
        <w:tc>
          <w:tcPr>
            <w:tcW w:w="2420" w:type="dxa"/>
            <w:vAlign w:val="center"/>
          </w:tcPr>
          <w:p w14:paraId="7A1BCE50" w14:textId="003A7CD5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17C6D6F0" w14:textId="5ED3A010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4230830A" w14:textId="38D3B206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221" w:type="dxa"/>
          </w:tcPr>
          <w:p w14:paraId="5A1FE5E8" w14:textId="0EAA81A7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14C3D5DE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2D4F464F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1B5E4960" w14:textId="0975A2A0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00" w:type="dxa"/>
            <w:vMerge/>
            <w:vAlign w:val="center"/>
          </w:tcPr>
          <w:p w14:paraId="0B31B175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0C719738" w14:textId="636E1FA0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36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42,3 га</w:t>
            </w:r>
          </w:p>
        </w:tc>
        <w:tc>
          <w:tcPr>
            <w:tcW w:w="2420" w:type="dxa"/>
            <w:vAlign w:val="center"/>
          </w:tcPr>
          <w:p w14:paraId="7CC2FE48" w14:textId="77B077DA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5FA2002C" w14:textId="47F2DFF4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64ED871A" w14:textId="65A324B8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1269</w:t>
            </w:r>
          </w:p>
        </w:tc>
        <w:tc>
          <w:tcPr>
            <w:tcW w:w="1221" w:type="dxa"/>
          </w:tcPr>
          <w:p w14:paraId="0764D899" w14:textId="3E3C8D8E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42D62B7E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4ED9674C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4B0CC29E" w14:textId="0BF5BDD0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00" w:type="dxa"/>
            <w:vMerge/>
            <w:vAlign w:val="center"/>
          </w:tcPr>
          <w:p w14:paraId="4392F852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784D4238" w14:textId="61E6B6B6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37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27,6 га</w:t>
            </w:r>
          </w:p>
        </w:tc>
        <w:tc>
          <w:tcPr>
            <w:tcW w:w="2420" w:type="dxa"/>
            <w:vAlign w:val="center"/>
          </w:tcPr>
          <w:p w14:paraId="46F255C8" w14:textId="4B8673EC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59D1A1D0" w14:textId="001A0E3D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5A397F54" w14:textId="0F0500A4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</w:p>
        </w:tc>
        <w:tc>
          <w:tcPr>
            <w:tcW w:w="1221" w:type="dxa"/>
          </w:tcPr>
          <w:p w14:paraId="6AD6A064" w14:textId="340F48AB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46D4053A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4A16F5B5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055CB7AA" w14:textId="5042486D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00" w:type="dxa"/>
            <w:vMerge/>
            <w:vAlign w:val="center"/>
          </w:tcPr>
          <w:p w14:paraId="50FE9B32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5294ADF8" w14:textId="7BB47439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37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2,2 га</w:t>
            </w:r>
          </w:p>
        </w:tc>
        <w:tc>
          <w:tcPr>
            <w:tcW w:w="2420" w:type="dxa"/>
            <w:vAlign w:val="center"/>
          </w:tcPr>
          <w:p w14:paraId="2CE2F702" w14:textId="02A0E40D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1A2AE17E" w14:textId="71596870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7A196979" w14:textId="7BE2B7D3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21" w:type="dxa"/>
          </w:tcPr>
          <w:p w14:paraId="3BF04AD5" w14:textId="496397EB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0C739B3C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0FC9D0A8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6DDD0156" w14:textId="7711DC44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00" w:type="dxa"/>
            <w:vMerge/>
            <w:vAlign w:val="center"/>
          </w:tcPr>
          <w:p w14:paraId="52891F40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7180C060" w14:textId="18DC3E36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37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2,0 га</w:t>
            </w:r>
          </w:p>
        </w:tc>
        <w:tc>
          <w:tcPr>
            <w:tcW w:w="2420" w:type="dxa"/>
            <w:vAlign w:val="center"/>
          </w:tcPr>
          <w:p w14:paraId="736112D1" w14:textId="0E08953A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6E1BC426" w14:textId="7A519221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3A40D91F" w14:textId="47448BB4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21" w:type="dxa"/>
          </w:tcPr>
          <w:p w14:paraId="64D642B7" w14:textId="0CC7FD5F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0ACA5920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3102E144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4C568111" w14:textId="35083833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200" w:type="dxa"/>
            <w:vMerge/>
            <w:vAlign w:val="center"/>
          </w:tcPr>
          <w:p w14:paraId="2DA24052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448A46C8" w14:textId="389AA3DD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37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8,0 га</w:t>
            </w:r>
          </w:p>
        </w:tc>
        <w:tc>
          <w:tcPr>
            <w:tcW w:w="2420" w:type="dxa"/>
            <w:vAlign w:val="center"/>
          </w:tcPr>
          <w:p w14:paraId="07CA3AF4" w14:textId="266007CE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74446360" w14:textId="4D184194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7EA557AD" w14:textId="46E1A658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1" w:type="dxa"/>
          </w:tcPr>
          <w:p w14:paraId="28218727" w14:textId="6F4FE7AC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294AAE06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44C90D4D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5688B34F" w14:textId="6BAEEAEB" w:rsidR="00542C9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00" w:type="dxa"/>
            <w:vMerge/>
            <w:vAlign w:val="center"/>
          </w:tcPr>
          <w:p w14:paraId="5553D416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0BFC2989" w14:textId="22CBEE2B" w:rsidR="00542C9B" w:rsidRPr="00487A2B" w:rsidRDefault="00542C9B" w:rsidP="00F72E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37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2,6 га</w:t>
            </w:r>
          </w:p>
        </w:tc>
        <w:tc>
          <w:tcPr>
            <w:tcW w:w="2420" w:type="dxa"/>
            <w:vAlign w:val="center"/>
          </w:tcPr>
          <w:p w14:paraId="63D22291" w14:textId="36989924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1019" w:type="dxa"/>
            <w:vAlign w:val="center"/>
          </w:tcPr>
          <w:p w14:paraId="0F84FE8E" w14:textId="1737D3C5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23" w:type="dxa"/>
            <w:vAlign w:val="center"/>
          </w:tcPr>
          <w:p w14:paraId="7C2633F2" w14:textId="6A572A5E" w:rsidR="00542C9B" w:rsidRPr="00487A2B" w:rsidRDefault="00542C9B" w:rsidP="00F72E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21" w:type="dxa"/>
          </w:tcPr>
          <w:p w14:paraId="60A3CB1D" w14:textId="67779A3B" w:rsidR="00542C9B" w:rsidRPr="00340C55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  <w:r w:rsidRPr="00C97F98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609" w:type="dxa"/>
            <w:vMerge/>
            <w:vAlign w:val="center"/>
          </w:tcPr>
          <w:p w14:paraId="06B40FA6" w14:textId="77777777" w:rsidR="00542C9B" w:rsidRPr="006C1C32" w:rsidRDefault="00542C9B" w:rsidP="00F72EC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137EB00F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0AEA4CF5" w14:textId="77777777" w:rsidR="00542C9B" w:rsidRDefault="00542C9B" w:rsidP="00542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59970BCC" w14:textId="77777777" w:rsidR="00542C9B" w:rsidRPr="006C1C32" w:rsidRDefault="00542C9B" w:rsidP="00542C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12AC852D" w14:textId="51BCBAE7" w:rsidR="00542C9B" w:rsidRDefault="00542C9B" w:rsidP="00542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Разом – 248,1</w:t>
            </w:r>
            <w:r w:rsidRPr="00931A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га</w:t>
            </w:r>
          </w:p>
        </w:tc>
        <w:tc>
          <w:tcPr>
            <w:tcW w:w="2420" w:type="dxa"/>
            <w:vAlign w:val="center"/>
          </w:tcPr>
          <w:p w14:paraId="7F7DD0AE" w14:textId="77777777" w:rsidR="00542C9B" w:rsidRPr="00340C55" w:rsidRDefault="00542C9B" w:rsidP="00542C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vAlign w:val="center"/>
          </w:tcPr>
          <w:p w14:paraId="18BBB267" w14:textId="77777777" w:rsidR="00542C9B" w:rsidRPr="00340C55" w:rsidRDefault="00542C9B" w:rsidP="00542C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vAlign w:val="center"/>
          </w:tcPr>
          <w:p w14:paraId="73B7D163" w14:textId="505B0D47" w:rsidR="00542C9B" w:rsidRDefault="00542C9B" w:rsidP="00542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6695</w:t>
            </w:r>
          </w:p>
        </w:tc>
        <w:tc>
          <w:tcPr>
            <w:tcW w:w="1221" w:type="dxa"/>
          </w:tcPr>
          <w:p w14:paraId="6DE8B71A" w14:textId="77777777" w:rsidR="00542C9B" w:rsidRPr="00C97F98" w:rsidRDefault="00542C9B" w:rsidP="00542C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  <w:vAlign w:val="center"/>
          </w:tcPr>
          <w:p w14:paraId="13C54F44" w14:textId="77777777" w:rsidR="00542C9B" w:rsidRPr="006C1C32" w:rsidRDefault="00542C9B" w:rsidP="00542C9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2C9B" w14:paraId="68689EBF" w14:textId="77777777" w:rsidTr="00566394">
        <w:trPr>
          <w:gridAfter w:val="1"/>
          <w:wAfter w:w="11" w:type="dxa"/>
          <w:trHeight w:val="170"/>
        </w:trPr>
        <w:tc>
          <w:tcPr>
            <w:tcW w:w="743" w:type="dxa"/>
            <w:vAlign w:val="bottom"/>
          </w:tcPr>
          <w:p w14:paraId="5BD87D51" w14:textId="77777777" w:rsidR="00542C9B" w:rsidRDefault="00542C9B" w:rsidP="00542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1B4C6358" w14:textId="77777777" w:rsidR="00542C9B" w:rsidRPr="006C1C32" w:rsidRDefault="00542C9B" w:rsidP="00542C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5C8BF56B" w14:textId="50194312" w:rsidR="00542C9B" w:rsidRDefault="00542C9B" w:rsidP="00542C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A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Всього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264,4</w:t>
            </w:r>
            <w:r w:rsidRPr="00931A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</w:t>
            </w:r>
          </w:p>
        </w:tc>
        <w:tc>
          <w:tcPr>
            <w:tcW w:w="2420" w:type="dxa"/>
            <w:vAlign w:val="center"/>
          </w:tcPr>
          <w:p w14:paraId="0052EA88" w14:textId="77777777" w:rsidR="00542C9B" w:rsidRPr="00340C55" w:rsidRDefault="00542C9B" w:rsidP="00542C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9" w:type="dxa"/>
            <w:vAlign w:val="center"/>
          </w:tcPr>
          <w:p w14:paraId="07FC2306" w14:textId="77777777" w:rsidR="00542C9B" w:rsidRPr="00340C55" w:rsidRDefault="00542C9B" w:rsidP="00542C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vAlign w:val="center"/>
          </w:tcPr>
          <w:p w14:paraId="6ED858D2" w14:textId="742EE10D" w:rsidR="00542C9B" w:rsidRDefault="00542C9B" w:rsidP="00542C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7151</w:t>
            </w:r>
          </w:p>
        </w:tc>
        <w:tc>
          <w:tcPr>
            <w:tcW w:w="1221" w:type="dxa"/>
          </w:tcPr>
          <w:p w14:paraId="7CD46EFB" w14:textId="77777777" w:rsidR="00542C9B" w:rsidRPr="00C97F98" w:rsidRDefault="00542C9B" w:rsidP="00542C9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9" w:type="dxa"/>
            <w:vAlign w:val="center"/>
          </w:tcPr>
          <w:p w14:paraId="7CB28A17" w14:textId="77777777" w:rsidR="00542C9B" w:rsidRPr="006C1C32" w:rsidRDefault="00542C9B" w:rsidP="00542C9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AE73CC8" w14:textId="343EC778" w:rsidR="0017231A" w:rsidRDefault="0017231A"/>
    <w:p w14:paraId="67771A10" w14:textId="77777777" w:rsidR="0017231A" w:rsidRDefault="0017231A">
      <w:r>
        <w:br w:type="page"/>
      </w:r>
    </w:p>
    <w:tbl>
      <w:tblPr>
        <w:tblStyle w:val="a3"/>
        <w:tblpPr w:leftFromText="180" w:rightFromText="180" w:vertAnchor="text" w:tblpY="1"/>
        <w:tblOverlap w:val="never"/>
        <w:tblW w:w="14850" w:type="dxa"/>
        <w:tblLook w:val="04A0" w:firstRow="1" w:lastRow="0" w:firstColumn="1" w:lastColumn="0" w:noHBand="0" w:noVBand="1"/>
      </w:tblPr>
      <w:tblGrid>
        <w:gridCol w:w="744"/>
        <w:gridCol w:w="2199"/>
        <w:gridCol w:w="3828"/>
        <w:gridCol w:w="2409"/>
        <w:gridCol w:w="1843"/>
        <w:gridCol w:w="1276"/>
        <w:gridCol w:w="2551"/>
      </w:tblGrid>
      <w:tr w:rsidR="00A02FCC" w:rsidRPr="006C1C32" w14:paraId="77CAC7D5" w14:textId="77777777" w:rsidTr="00B058E4">
        <w:tc>
          <w:tcPr>
            <w:tcW w:w="744" w:type="dxa"/>
            <w:vAlign w:val="center"/>
          </w:tcPr>
          <w:p w14:paraId="17C81BE3" w14:textId="77777777" w:rsidR="00A02FCC" w:rsidRPr="006C1C32" w:rsidRDefault="00A02FCC" w:rsidP="00176FA4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spellStart"/>
            <w:r w:rsidRPr="006C1C32">
              <w:rPr>
                <w:rFonts w:ascii="Times New Roman" w:hAnsi="Times New Roman" w:cs="Times New Roman"/>
              </w:rPr>
              <w:t>п.п</w:t>
            </w:r>
            <w:proofErr w:type="spellEnd"/>
          </w:p>
        </w:tc>
        <w:tc>
          <w:tcPr>
            <w:tcW w:w="2199" w:type="dxa"/>
            <w:vAlign w:val="center"/>
          </w:tcPr>
          <w:p w14:paraId="72E2849D" w14:textId="77777777" w:rsidR="00A02FCC" w:rsidRPr="006C1C32" w:rsidRDefault="00A02FCC" w:rsidP="00176FA4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>Назва природного ресурсу/вид використання</w:t>
            </w:r>
          </w:p>
        </w:tc>
        <w:tc>
          <w:tcPr>
            <w:tcW w:w="3828" w:type="dxa"/>
            <w:vAlign w:val="center"/>
          </w:tcPr>
          <w:p w14:paraId="7706813B" w14:textId="77777777" w:rsidR="00A02FCC" w:rsidRPr="006C1C32" w:rsidRDefault="00A02FCC" w:rsidP="00176FA4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>Місце використання (назва у</w:t>
            </w:r>
            <w:r>
              <w:rPr>
                <w:rFonts w:ascii="Times New Roman" w:hAnsi="Times New Roman" w:cs="Times New Roman"/>
              </w:rPr>
              <w:t>рочища, номери кварталів, видів)</w:t>
            </w:r>
          </w:p>
        </w:tc>
        <w:tc>
          <w:tcPr>
            <w:tcW w:w="2409" w:type="dxa"/>
            <w:vAlign w:val="center"/>
          </w:tcPr>
          <w:p w14:paraId="4F989A8F" w14:textId="77777777" w:rsidR="00A02FCC" w:rsidRPr="006C1C32" w:rsidRDefault="00A02FCC" w:rsidP="00176FA4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>Вид рубки</w:t>
            </w:r>
          </w:p>
        </w:tc>
        <w:tc>
          <w:tcPr>
            <w:tcW w:w="1843" w:type="dxa"/>
            <w:vAlign w:val="center"/>
          </w:tcPr>
          <w:p w14:paraId="2C6E4FF8" w14:textId="77777777" w:rsidR="00A02FCC" w:rsidRPr="006C1C32" w:rsidRDefault="00A02FCC" w:rsidP="00176FA4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>Обсяги використання</w:t>
            </w:r>
          </w:p>
        </w:tc>
        <w:tc>
          <w:tcPr>
            <w:tcW w:w="1276" w:type="dxa"/>
            <w:vAlign w:val="center"/>
          </w:tcPr>
          <w:p w14:paraId="1EFEA5C7" w14:textId="77777777" w:rsidR="00A02FCC" w:rsidRPr="006C1C32" w:rsidRDefault="00A02FCC" w:rsidP="00176FA4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 xml:space="preserve">Термін </w:t>
            </w:r>
            <w:proofErr w:type="spellStart"/>
            <w:r w:rsidRPr="006C1C32">
              <w:rPr>
                <w:rFonts w:ascii="Times New Roman" w:hAnsi="Times New Roman" w:cs="Times New Roman"/>
              </w:rPr>
              <w:t>використа</w:t>
            </w:r>
            <w:proofErr w:type="spellEnd"/>
          </w:p>
          <w:p w14:paraId="2A2A7E1D" w14:textId="77777777" w:rsidR="00A02FCC" w:rsidRPr="006C1C32" w:rsidRDefault="00A02FCC" w:rsidP="00176FA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C1C32">
              <w:rPr>
                <w:rFonts w:ascii="Times New Roman" w:hAnsi="Times New Roman" w:cs="Times New Roman"/>
              </w:rPr>
              <w:t>ння</w:t>
            </w:r>
            <w:proofErr w:type="spellEnd"/>
          </w:p>
        </w:tc>
        <w:tc>
          <w:tcPr>
            <w:tcW w:w="2551" w:type="dxa"/>
            <w:vAlign w:val="center"/>
          </w:tcPr>
          <w:p w14:paraId="3B34E891" w14:textId="77777777" w:rsidR="00A02FCC" w:rsidRPr="006C1C32" w:rsidRDefault="00A02FCC" w:rsidP="00176FA4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>Особливі умов</w:t>
            </w:r>
          </w:p>
        </w:tc>
      </w:tr>
    </w:tbl>
    <w:tbl>
      <w:tblPr>
        <w:tblStyle w:val="a3"/>
        <w:tblpPr w:leftFromText="180" w:rightFromText="180" w:vertAnchor="text" w:horzAnchor="margin" w:tblpY="-4019"/>
        <w:tblOverlap w:val="never"/>
        <w:tblW w:w="14850" w:type="dxa"/>
        <w:tblLayout w:type="fixed"/>
        <w:tblLook w:val="04A0" w:firstRow="1" w:lastRow="0" w:firstColumn="1" w:lastColumn="0" w:noHBand="0" w:noVBand="1"/>
      </w:tblPr>
      <w:tblGrid>
        <w:gridCol w:w="743"/>
        <w:gridCol w:w="2200"/>
        <w:gridCol w:w="3828"/>
        <w:gridCol w:w="2409"/>
        <w:gridCol w:w="993"/>
        <w:gridCol w:w="850"/>
        <w:gridCol w:w="1276"/>
        <w:gridCol w:w="2551"/>
      </w:tblGrid>
      <w:tr w:rsidR="00A02FCC" w:rsidRPr="006C1C32" w14:paraId="362F5DAC" w14:textId="77777777" w:rsidTr="00CA394E">
        <w:trPr>
          <w:trHeight w:val="170"/>
        </w:trPr>
        <w:tc>
          <w:tcPr>
            <w:tcW w:w="14850" w:type="dxa"/>
            <w:gridSpan w:val="8"/>
            <w:vAlign w:val="bottom"/>
          </w:tcPr>
          <w:p w14:paraId="244CED11" w14:textId="3E5CEB2C" w:rsidR="00A02FCC" w:rsidRDefault="00A02FCC" w:rsidP="00A02F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Ботанічний  з</w:t>
            </w:r>
            <w:r w:rsidRPr="00211BA7">
              <w:rPr>
                <w:rFonts w:ascii="Times New Roman" w:hAnsi="Times New Roman" w:cs="Times New Roman"/>
                <w:b/>
              </w:rPr>
              <w:t>аказник місцевого значення «</w:t>
            </w:r>
            <w:r>
              <w:rPr>
                <w:rFonts w:ascii="Times New Roman" w:hAnsi="Times New Roman" w:cs="Times New Roman"/>
                <w:b/>
              </w:rPr>
              <w:t>Залісецький</w:t>
            </w:r>
            <w:r w:rsidRPr="00211BA7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A02FCC" w:rsidRPr="006C1C32" w14:paraId="4DCD77BE" w14:textId="77777777" w:rsidTr="00B058E4">
        <w:trPr>
          <w:trHeight w:val="170"/>
        </w:trPr>
        <w:tc>
          <w:tcPr>
            <w:tcW w:w="743" w:type="dxa"/>
            <w:vAlign w:val="bottom"/>
          </w:tcPr>
          <w:p w14:paraId="522967AD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vMerge w:val="restart"/>
            <w:vAlign w:val="center"/>
          </w:tcPr>
          <w:p w14:paraId="197B29AC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>Деревина від рубок формування і оздоровлення лісів</w:t>
            </w:r>
          </w:p>
          <w:p w14:paraId="24FA6C73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361F3DC3" w14:textId="77777777" w:rsidR="00A02FCC" w:rsidRDefault="00A02FCC" w:rsidP="00A02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67912E57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Прорідж</w:t>
            </w:r>
            <w:r>
              <w:rPr>
                <w:rFonts w:ascii="Times New Roman" w:hAnsi="Times New Roman" w:cs="Times New Roman"/>
              </w:rPr>
              <w:t>ування</w:t>
            </w:r>
          </w:p>
        </w:tc>
        <w:tc>
          <w:tcPr>
            <w:tcW w:w="993" w:type="dxa"/>
            <w:vAlign w:val="center"/>
          </w:tcPr>
          <w:p w14:paraId="47ABAAE7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м.куб</w:t>
            </w:r>
            <w:proofErr w:type="spellEnd"/>
          </w:p>
        </w:tc>
        <w:tc>
          <w:tcPr>
            <w:tcW w:w="850" w:type="dxa"/>
            <w:vAlign w:val="center"/>
          </w:tcPr>
          <w:p w14:paraId="1FC83DF5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5FFD91E8" w14:textId="77777777" w:rsidR="00A02FCC" w:rsidRPr="00C97F98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DD34A13" w14:textId="31BB3A02" w:rsidR="00A02FCC" w:rsidRPr="006C1C32" w:rsidRDefault="00E36138" w:rsidP="00A02FCC">
            <w:pPr>
              <w:jc w:val="center"/>
              <w:rPr>
                <w:rFonts w:ascii="Times New Roman" w:hAnsi="Times New Roman" w:cs="Times New Roman"/>
              </w:rPr>
            </w:pPr>
            <w:r w:rsidRPr="006C1C32">
              <w:rPr>
                <w:rFonts w:ascii="Times New Roman" w:hAnsi="Times New Roman" w:cs="Times New Roman"/>
              </w:rPr>
              <w:t xml:space="preserve">Дотримуватися </w:t>
            </w:r>
            <w:r>
              <w:rPr>
                <w:rFonts w:ascii="Times New Roman" w:hAnsi="Times New Roman" w:cs="Times New Roman"/>
              </w:rPr>
              <w:t xml:space="preserve">режиму користування відповідно Положень про об’єкти ПЗФ та Закону України </w:t>
            </w:r>
            <w:r w:rsidRPr="00E36138">
              <w:rPr>
                <w:rFonts w:ascii="Times New Roman" w:hAnsi="Times New Roman" w:cs="Times New Roman"/>
              </w:rPr>
              <w:t>«Про природно-заповідний фонд України»</w:t>
            </w:r>
          </w:p>
        </w:tc>
      </w:tr>
      <w:tr w:rsidR="00A02FCC" w:rsidRPr="006C1C32" w14:paraId="47378956" w14:textId="77777777" w:rsidTr="00B058E4">
        <w:trPr>
          <w:trHeight w:val="170"/>
        </w:trPr>
        <w:tc>
          <w:tcPr>
            <w:tcW w:w="743" w:type="dxa"/>
            <w:vAlign w:val="bottom"/>
          </w:tcPr>
          <w:p w14:paraId="5E77A0BE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0" w:type="dxa"/>
            <w:vMerge/>
            <w:vAlign w:val="center"/>
          </w:tcPr>
          <w:p w14:paraId="2E5E885E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7BA254D6" w14:textId="77777777" w:rsidR="00A02FCC" w:rsidRDefault="00A02FCC" w:rsidP="00A0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80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6,4 га</w:t>
            </w:r>
          </w:p>
        </w:tc>
        <w:tc>
          <w:tcPr>
            <w:tcW w:w="2409" w:type="dxa"/>
            <w:vAlign w:val="center"/>
          </w:tcPr>
          <w:p w14:paraId="1D9D9C04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993" w:type="dxa"/>
            <w:vAlign w:val="center"/>
          </w:tcPr>
          <w:p w14:paraId="42770C1C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50" w:type="dxa"/>
            <w:vAlign w:val="center"/>
          </w:tcPr>
          <w:p w14:paraId="6C187306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140</w:t>
            </w:r>
          </w:p>
        </w:tc>
        <w:tc>
          <w:tcPr>
            <w:tcW w:w="1276" w:type="dxa"/>
            <w:vAlign w:val="center"/>
          </w:tcPr>
          <w:p w14:paraId="010199C1" w14:textId="77777777" w:rsidR="00A02FCC" w:rsidRPr="00C97F98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551" w:type="dxa"/>
            <w:vMerge/>
            <w:vAlign w:val="center"/>
          </w:tcPr>
          <w:p w14:paraId="35743C3C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2FCC" w:rsidRPr="006C1C32" w14:paraId="5E216981" w14:textId="77777777" w:rsidTr="00B058E4">
        <w:trPr>
          <w:trHeight w:val="170"/>
        </w:trPr>
        <w:tc>
          <w:tcPr>
            <w:tcW w:w="743" w:type="dxa"/>
            <w:vAlign w:val="bottom"/>
          </w:tcPr>
          <w:p w14:paraId="389C8EBF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0" w:type="dxa"/>
            <w:vMerge/>
            <w:vAlign w:val="center"/>
          </w:tcPr>
          <w:p w14:paraId="691CFB71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17E717E3" w14:textId="77777777" w:rsidR="00A02FCC" w:rsidRDefault="00A02FCC" w:rsidP="00A0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80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2,0 га</w:t>
            </w:r>
          </w:p>
        </w:tc>
        <w:tc>
          <w:tcPr>
            <w:tcW w:w="2409" w:type="dxa"/>
            <w:vAlign w:val="center"/>
          </w:tcPr>
          <w:p w14:paraId="178C2048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993" w:type="dxa"/>
            <w:vAlign w:val="center"/>
          </w:tcPr>
          <w:p w14:paraId="75BF2233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50" w:type="dxa"/>
            <w:vAlign w:val="center"/>
          </w:tcPr>
          <w:p w14:paraId="408FF9A3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1276" w:type="dxa"/>
            <w:vAlign w:val="center"/>
          </w:tcPr>
          <w:p w14:paraId="6E68A679" w14:textId="77777777" w:rsidR="00A02FCC" w:rsidRPr="00C97F98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551" w:type="dxa"/>
            <w:vMerge/>
            <w:vAlign w:val="center"/>
          </w:tcPr>
          <w:p w14:paraId="3FC75C01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2FCC" w:rsidRPr="006C1C32" w14:paraId="5CEF7086" w14:textId="77777777" w:rsidTr="00B058E4">
        <w:trPr>
          <w:trHeight w:val="170"/>
        </w:trPr>
        <w:tc>
          <w:tcPr>
            <w:tcW w:w="743" w:type="dxa"/>
            <w:vAlign w:val="bottom"/>
          </w:tcPr>
          <w:p w14:paraId="42D95D38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0" w:type="dxa"/>
            <w:vMerge/>
            <w:vAlign w:val="center"/>
          </w:tcPr>
          <w:p w14:paraId="27DA01A4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717DB150" w14:textId="77777777" w:rsidR="00A02FCC" w:rsidRDefault="00A02FCC" w:rsidP="00A0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80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3,4 га</w:t>
            </w:r>
          </w:p>
        </w:tc>
        <w:tc>
          <w:tcPr>
            <w:tcW w:w="2409" w:type="dxa"/>
            <w:vAlign w:val="center"/>
          </w:tcPr>
          <w:p w14:paraId="7E0847DD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993" w:type="dxa"/>
            <w:vAlign w:val="center"/>
          </w:tcPr>
          <w:p w14:paraId="1EB9E897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50" w:type="dxa"/>
            <w:vAlign w:val="center"/>
          </w:tcPr>
          <w:p w14:paraId="5D1CB3B5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1276" w:type="dxa"/>
          </w:tcPr>
          <w:p w14:paraId="31271234" w14:textId="77777777" w:rsidR="00A02FCC" w:rsidRPr="00C97F98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6B1BA0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551" w:type="dxa"/>
            <w:vMerge/>
            <w:vAlign w:val="center"/>
          </w:tcPr>
          <w:p w14:paraId="42F21A80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2FCC" w:rsidRPr="006C1C32" w14:paraId="24C0EAA9" w14:textId="77777777" w:rsidTr="00B058E4">
        <w:trPr>
          <w:trHeight w:val="170"/>
        </w:trPr>
        <w:tc>
          <w:tcPr>
            <w:tcW w:w="743" w:type="dxa"/>
            <w:vAlign w:val="bottom"/>
          </w:tcPr>
          <w:p w14:paraId="68BC9E38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00" w:type="dxa"/>
            <w:vMerge/>
            <w:vAlign w:val="center"/>
          </w:tcPr>
          <w:p w14:paraId="270EA682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78168CBC" w14:textId="77777777" w:rsidR="00A02FCC" w:rsidRDefault="00A02FCC" w:rsidP="00A0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80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6,2 га</w:t>
            </w:r>
          </w:p>
        </w:tc>
        <w:tc>
          <w:tcPr>
            <w:tcW w:w="2409" w:type="dxa"/>
            <w:vAlign w:val="center"/>
          </w:tcPr>
          <w:p w14:paraId="1421FB64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993" w:type="dxa"/>
            <w:vAlign w:val="center"/>
          </w:tcPr>
          <w:p w14:paraId="76B5DECD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50" w:type="dxa"/>
            <w:vAlign w:val="center"/>
          </w:tcPr>
          <w:p w14:paraId="3A315682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174</w:t>
            </w:r>
          </w:p>
        </w:tc>
        <w:tc>
          <w:tcPr>
            <w:tcW w:w="1276" w:type="dxa"/>
          </w:tcPr>
          <w:p w14:paraId="11D092C5" w14:textId="77777777" w:rsidR="00A02FCC" w:rsidRPr="00C97F98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6B1BA0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551" w:type="dxa"/>
            <w:vMerge/>
            <w:vAlign w:val="center"/>
          </w:tcPr>
          <w:p w14:paraId="099B455E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2FCC" w:rsidRPr="006C1C32" w14:paraId="2981885A" w14:textId="77777777" w:rsidTr="00B058E4">
        <w:trPr>
          <w:trHeight w:val="170"/>
        </w:trPr>
        <w:tc>
          <w:tcPr>
            <w:tcW w:w="743" w:type="dxa"/>
            <w:vAlign w:val="bottom"/>
          </w:tcPr>
          <w:p w14:paraId="17F72220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vMerge/>
            <w:vAlign w:val="center"/>
          </w:tcPr>
          <w:p w14:paraId="7EE4D919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2C698C1E" w14:textId="77777777" w:rsidR="00A02FCC" w:rsidRDefault="00A02FCC" w:rsidP="00A0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A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Разом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18,0</w:t>
            </w:r>
            <w:r w:rsidRPr="00931A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га</w:t>
            </w:r>
          </w:p>
        </w:tc>
        <w:tc>
          <w:tcPr>
            <w:tcW w:w="2409" w:type="dxa"/>
            <w:vAlign w:val="center"/>
          </w:tcPr>
          <w:p w14:paraId="68313470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42B588D9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494FD6B5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494</w:t>
            </w:r>
          </w:p>
        </w:tc>
        <w:tc>
          <w:tcPr>
            <w:tcW w:w="1276" w:type="dxa"/>
            <w:vAlign w:val="center"/>
          </w:tcPr>
          <w:p w14:paraId="16ECAA7C" w14:textId="77777777" w:rsidR="00A02FCC" w:rsidRPr="00C97F98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14:paraId="10550A87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2FCC" w:rsidRPr="006C1C32" w14:paraId="5211CDCC" w14:textId="77777777" w:rsidTr="00B058E4">
        <w:trPr>
          <w:trHeight w:val="170"/>
        </w:trPr>
        <w:tc>
          <w:tcPr>
            <w:tcW w:w="743" w:type="dxa"/>
            <w:vAlign w:val="bottom"/>
          </w:tcPr>
          <w:p w14:paraId="6958BE15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00" w:type="dxa"/>
            <w:vMerge/>
            <w:vAlign w:val="center"/>
          </w:tcPr>
          <w:p w14:paraId="0C812039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50BDD018" w14:textId="77777777" w:rsidR="00A02FCC" w:rsidRDefault="00A02FCC" w:rsidP="00A0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80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2,7 га</w:t>
            </w:r>
          </w:p>
        </w:tc>
        <w:tc>
          <w:tcPr>
            <w:tcW w:w="2409" w:type="dxa"/>
            <w:vAlign w:val="center"/>
          </w:tcPr>
          <w:p w14:paraId="1CE51B10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Вибіркова санітарна рубка</w:t>
            </w:r>
          </w:p>
        </w:tc>
        <w:tc>
          <w:tcPr>
            <w:tcW w:w="993" w:type="dxa"/>
            <w:vAlign w:val="center"/>
          </w:tcPr>
          <w:p w14:paraId="1C4BEF56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50" w:type="dxa"/>
            <w:vAlign w:val="center"/>
          </w:tcPr>
          <w:p w14:paraId="28296466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76" w:type="dxa"/>
            <w:vAlign w:val="center"/>
          </w:tcPr>
          <w:p w14:paraId="56FD72B2" w14:textId="77777777" w:rsidR="00A02FCC" w:rsidRPr="00C97F98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551" w:type="dxa"/>
            <w:vMerge/>
            <w:vAlign w:val="center"/>
          </w:tcPr>
          <w:p w14:paraId="5426081B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2FCC" w:rsidRPr="006C1C32" w14:paraId="3AA90DE6" w14:textId="77777777" w:rsidTr="00B058E4">
        <w:trPr>
          <w:trHeight w:val="170"/>
        </w:trPr>
        <w:tc>
          <w:tcPr>
            <w:tcW w:w="743" w:type="dxa"/>
            <w:vAlign w:val="bottom"/>
          </w:tcPr>
          <w:p w14:paraId="1010EAB9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0" w:type="dxa"/>
            <w:vMerge/>
            <w:vAlign w:val="center"/>
          </w:tcPr>
          <w:p w14:paraId="740965FD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279A9040" w14:textId="77777777" w:rsidR="00A02FCC" w:rsidRDefault="00A02FCC" w:rsidP="00A0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80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1,0 га</w:t>
            </w:r>
          </w:p>
        </w:tc>
        <w:tc>
          <w:tcPr>
            <w:tcW w:w="2409" w:type="dxa"/>
            <w:vAlign w:val="center"/>
          </w:tcPr>
          <w:p w14:paraId="6F9CAC1B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6883853D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50" w:type="dxa"/>
            <w:vAlign w:val="center"/>
          </w:tcPr>
          <w:p w14:paraId="189B51B3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14:paraId="199A0005" w14:textId="77777777" w:rsidR="00A02FCC" w:rsidRPr="00C97F98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551" w:type="dxa"/>
            <w:vMerge/>
            <w:vAlign w:val="center"/>
          </w:tcPr>
          <w:p w14:paraId="43FF77F0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2FCC" w:rsidRPr="006C1C32" w14:paraId="1D739042" w14:textId="77777777" w:rsidTr="00B058E4">
        <w:trPr>
          <w:trHeight w:val="170"/>
        </w:trPr>
        <w:tc>
          <w:tcPr>
            <w:tcW w:w="743" w:type="dxa"/>
            <w:vAlign w:val="bottom"/>
          </w:tcPr>
          <w:p w14:paraId="028716FC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0" w:type="dxa"/>
            <w:vMerge/>
            <w:vAlign w:val="center"/>
          </w:tcPr>
          <w:p w14:paraId="138980A4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14:paraId="1D18C4D0" w14:textId="77777777" w:rsidR="00A02FCC" w:rsidRDefault="00A02FCC" w:rsidP="00A0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80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вид.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proofErr w:type="spellEnd"/>
            <w:r w:rsidRPr="00487A2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0,6 га</w:t>
            </w:r>
          </w:p>
        </w:tc>
        <w:tc>
          <w:tcPr>
            <w:tcW w:w="2409" w:type="dxa"/>
            <w:vAlign w:val="center"/>
          </w:tcPr>
          <w:p w14:paraId="5A4310A4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993" w:type="dxa"/>
            <w:vAlign w:val="center"/>
          </w:tcPr>
          <w:p w14:paraId="59E23C71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850" w:type="dxa"/>
            <w:vAlign w:val="center"/>
          </w:tcPr>
          <w:p w14:paraId="5735A539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14:paraId="4010644F" w14:textId="77777777" w:rsidR="00A02FCC" w:rsidRPr="00C97F98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  <w:r w:rsidRPr="00340C55">
              <w:rPr>
                <w:rFonts w:ascii="Times New Roman" w:hAnsi="Times New Roman" w:cs="Times New Roman"/>
              </w:rPr>
              <w:t>-\\-</w:t>
            </w:r>
          </w:p>
        </w:tc>
        <w:tc>
          <w:tcPr>
            <w:tcW w:w="2551" w:type="dxa"/>
            <w:vMerge/>
            <w:vAlign w:val="center"/>
          </w:tcPr>
          <w:p w14:paraId="4FE4F40E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2FCC" w:rsidRPr="006C1C32" w14:paraId="2FFCF84A" w14:textId="77777777" w:rsidTr="00B058E4">
        <w:trPr>
          <w:trHeight w:val="170"/>
        </w:trPr>
        <w:tc>
          <w:tcPr>
            <w:tcW w:w="743" w:type="dxa"/>
            <w:vAlign w:val="bottom"/>
          </w:tcPr>
          <w:p w14:paraId="7571FF47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315B35B0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13277430" w14:textId="77777777" w:rsidR="00A02FCC" w:rsidRDefault="00A02FCC" w:rsidP="00A0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Разом – 4,3</w:t>
            </w:r>
            <w:r w:rsidRPr="00931A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га</w:t>
            </w:r>
          </w:p>
        </w:tc>
        <w:tc>
          <w:tcPr>
            <w:tcW w:w="2409" w:type="dxa"/>
            <w:vAlign w:val="center"/>
          </w:tcPr>
          <w:p w14:paraId="6BA10158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1ABD77BF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71A787B7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E9">
              <w:rPr>
                <w:rStyle w:val="a6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116</w:t>
            </w:r>
          </w:p>
        </w:tc>
        <w:tc>
          <w:tcPr>
            <w:tcW w:w="1276" w:type="dxa"/>
            <w:vAlign w:val="center"/>
          </w:tcPr>
          <w:p w14:paraId="430E7390" w14:textId="77777777" w:rsidR="00A02FCC" w:rsidRPr="00C97F98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14:paraId="1C742D5D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2FCC" w:rsidRPr="006C1C32" w14:paraId="2273371A" w14:textId="77777777" w:rsidTr="00B058E4">
        <w:trPr>
          <w:trHeight w:val="170"/>
        </w:trPr>
        <w:tc>
          <w:tcPr>
            <w:tcW w:w="743" w:type="dxa"/>
            <w:vAlign w:val="bottom"/>
          </w:tcPr>
          <w:p w14:paraId="16CE0EDE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 w14:paraId="7A1D2845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4B9EE629" w14:textId="77777777" w:rsidR="00A02FCC" w:rsidRDefault="00A02FCC" w:rsidP="00A02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1A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Всього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22,3</w:t>
            </w:r>
            <w:r w:rsidRPr="00931A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га</w:t>
            </w:r>
          </w:p>
        </w:tc>
        <w:tc>
          <w:tcPr>
            <w:tcW w:w="2409" w:type="dxa"/>
            <w:vAlign w:val="center"/>
          </w:tcPr>
          <w:p w14:paraId="29F09FEB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0F33B8DD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4E47BC7E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610</w:t>
            </w:r>
          </w:p>
        </w:tc>
        <w:tc>
          <w:tcPr>
            <w:tcW w:w="1276" w:type="dxa"/>
            <w:vAlign w:val="center"/>
          </w:tcPr>
          <w:p w14:paraId="31170F2E" w14:textId="77777777" w:rsidR="00A02FCC" w:rsidRPr="00C97F98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14:paraId="5CAE36A5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2FCC" w:rsidRPr="006C1C32" w14:paraId="12C98EDB" w14:textId="77777777" w:rsidTr="00B058E4">
        <w:trPr>
          <w:trHeight w:val="170"/>
        </w:trPr>
        <w:tc>
          <w:tcPr>
            <w:tcW w:w="743" w:type="dxa"/>
            <w:vAlign w:val="bottom"/>
          </w:tcPr>
          <w:p w14:paraId="3915AE26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8" w:type="dxa"/>
            <w:gridSpan w:val="2"/>
            <w:vAlign w:val="center"/>
          </w:tcPr>
          <w:p w14:paraId="0FC6A925" w14:textId="77777777" w:rsidR="00A02FCC" w:rsidRPr="00931ABE" w:rsidRDefault="00A02FCC" w:rsidP="00A02FC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Всього по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надлісництву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286,7 га</w:t>
            </w:r>
          </w:p>
        </w:tc>
        <w:tc>
          <w:tcPr>
            <w:tcW w:w="2409" w:type="dxa"/>
            <w:vAlign w:val="center"/>
          </w:tcPr>
          <w:p w14:paraId="5353B2E7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Align w:val="center"/>
          </w:tcPr>
          <w:p w14:paraId="4D03262D" w14:textId="77777777" w:rsidR="00A02FCC" w:rsidRPr="00340C55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14:paraId="0CDC7986" w14:textId="77777777" w:rsidR="00A02FCC" w:rsidRDefault="00A02FCC" w:rsidP="00A02F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7761</w:t>
            </w:r>
          </w:p>
        </w:tc>
        <w:tc>
          <w:tcPr>
            <w:tcW w:w="1276" w:type="dxa"/>
            <w:vAlign w:val="center"/>
          </w:tcPr>
          <w:p w14:paraId="012EAFBF" w14:textId="77777777" w:rsidR="00A02FCC" w:rsidRPr="00C97F98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14:paraId="7718F059" w14:textId="77777777" w:rsidR="00A02FCC" w:rsidRPr="006C1C32" w:rsidRDefault="00A02FCC" w:rsidP="00A02F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05BFE7D" w14:textId="77777777" w:rsidR="00B732F8" w:rsidRDefault="00B732F8"/>
    <w:p w14:paraId="322F84F2" w14:textId="5F2FBEFD" w:rsidR="00E636C4" w:rsidRDefault="00E636C4" w:rsidP="00E636C4"/>
    <w:p w14:paraId="7C4242D6" w14:textId="6D2DD587" w:rsidR="005D7FF1" w:rsidRPr="00566394" w:rsidRDefault="00EE7D6D" w:rsidP="00EE7D6D">
      <w:pPr>
        <w:ind w:firstLine="708"/>
        <w:rPr>
          <w:rFonts w:ascii="Times New Roman" w:hAnsi="Times New Roman" w:cs="Times New Roman"/>
          <w:iCs/>
          <w:sz w:val="24"/>
          <w:szCs w:val="24"/>
        </w:rPr>
      </w:pPr>
      <w:r w:rsidRPr="00566394">
        <w:rPr>
          <w:rFonts w:ascii="Times New Roman" w:hAnsi="Times New Roman" w:cs="Times New Roman"/>
          <w:iCs/>
          <w:sz w:val="24"/>
          <w:szCs w:val="24"/>
        </w:rPr>
        <w:t>Міський голова</w:t>
      </w:r>
      <w:r w:rsidR="00B16694" w:rsidRPr="00566394">
        <w:rPr>
          <w:rFonts w:ascii="Times New Roman" w:hAnsi="Times New Roman" w:cs="Times New Roman"/>
          <w:iCs/>
          <w:sz w:val="24"/>
          <w:szCs w:val="24"/>
        </w:rPr>
        <w:t xml:space="preserve">                              </w:t>
      </w:r>
      <w:r w:rsidRPr="00566394">
        <w:rPr>
          <w:rFonts w:ascii="Times New Roman" w:hAnsi="Times New Roman" w:cs="Times New Roman"/>
          <w:iCs/>
          <w:sz w:val="24"/>
          <w:szCs w:val="24"/>
        </w:rPr>
        <w:tab/>
      </w:r>
      <w:r w:rsidRPr="00566394">
        <w:rPr>
          <w:rFonts w:ascii="Times New Roman" w:hAnsi="Times New Roman" w:cs="Times New Roman"/>
          <w:iCs/>
          <w:sz w:val="24"/>
          <w:szCs w:val="24"/>
        </w:rPr>
        <w:tab/>
      </w:r>
      <w:r w:rsidRPr="00566394">
        <w:rPr>
          <w:rFonts w:ascii="Times New Roman" w:hAnsi="Times New Roman" w:cs="Times New Roman"/>
          <w:iCs/>
          <w:sz w:val="24"/>
          <w:szCs w:val="24"/>
        </w:rPr>
        <w:tab/>
      </w:r>
      <w:r w:rsidRPr="00566394">
        <w:rPr>
          <w:rFonts w:ascii="Times New Roman" w:hAnsi="Times New Roman" w:cs="Times New Roman"/>
          <w:iCs/>
          <w:sz w:val="24"/>
          <w:szCs w:val="24"/>
        </w:rPr>
        <w:tab/>
      </w:r>
      <w:r w:rsidRPr="00566394">
        <w:rPr>
          <w:rFonts w:ascii="Times New Roman" w:hAnsi="Times New Roman" w:cs="Times New Roman"/>
          <w:iCs/>
          <w:sz w:val="24"/>
          <w:szCs w:val="24"/>
        </w:rPr>
        <w:tab/>
      </w:r>
      <w:r w:rsidRPr="00566394">
        <w:rPr>
          <w:rFonts w:ascii="Times New Roman" w:hAnsi="Times New Roman" w:cs="Times New Roman"/>
          <w:iCs/>
          <w:sz w:val="24"/>
          <w:szCs w:val="24"/>
        </w:rPr>
        <w:tab/>
      </w:r>
      <w:r w:rsidRPr="00566394">
        <w:rPr>
          <w:rFonts w:ascii="Times New Roman" w:hAnsi="Times New Roman" w:cs="Times New Roman"/>
          <w:iCs/>
          <w:sz w:val="24"/>
          <w:szCs w:val="24"/>
        </w:rPr>
        <w:tab/>
      </w:r>
      <w:r w:rsidRPr="00566394">
        <w:rPr>
          <w:rFonts w:ascii="Times New Roman" w:hAnsi="Times New Roman" w:cs="Times New Roman"/>
          <w:iCs/>
          <w:sz w:val="24"/>
          <w:szCs w:val="24"/>
        </w:rPr>
        <w:tab/>
      </w:r>
      <w:r w:rsidRPr="00566394">
        <w:rPr>
          <w:rFonts w:ascii="Times New Roman" w:hAnsi="Times New Roman" w:cs="Times New Roman"/>
          <w:iCs/>
          <w:sz w:val="24"/>
          <w:szCs w:val="24"/>
        </w:rPr>
        <w:tab/>
      </w:r>
      <w:r w:rsidR="00B16694" w:rsidRPr="00566394">
        <w:rPr>
          <w:rFonts w:ascii="Times New Roman" w:hAnsi="Times New Roman" w:cs="Times New Roman"/>
          <w:iCs/>
          <w:sz w:val="24"/>
          <w:szCs w:val="24"/>
        </w:rPr>
        <w:t xml:space="preserve">                    </w:t>
      </w:r>
      <w:r w:rsidRPr="00566394">
        <w:rPr>
          <w:rFonts w:ascii="Times New Roman" w:hAnsi="Times New Roman" w:cs="Times New Roman"/>
          <w:iCs/>
          <w:sz w:val="24"/>
          <w:szCs w:val="24"/>
        </w:rPr>
        <w:t>Веліна ЗАЯЦЬ</w:t>
      </w:r>
    </w:p>
    <w:sectPr w:rsidR="005D7FF1" w:rsidRPr="00566394" w:rsidSect="00566394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F0"/>
    <w:rsid w:val="0002227C"/>
    <w:rsid w:val="000439D5"/>
    <w:rsid w:val="00050B03"/>
    <w:rsid w:val="00056791"/>
    <w:rsid w:val="00091705"/>
    <w:rsid w:val="000B2B18"/>
    <w:rsid w:val="000B605A"/>
    <w:rsid w:val="000B6492"/>
    <w:rsid w:val="000C0F96"/>
    <w:rsid w:val="000C447C"/>
    <w:rsid w:val="000D3494"/>
    <w:rsid w:val="000E66AD"/>
    <w:rsid w:val="001011DB"/>
    <w:rsid w:val="001060A3"/>
    <w:rsid w:val="001337EA"/>
    <w:rsid w:val="00157025"/>
    <w:rsid w:val="0017231A"/>
    <w:rsid w:val="00187C14"/>
    <w:rsid w:val="001A0CCB"/>
    <w:rsid w:val="001B39F0"/>
    <w:rsid w:val="001B46EB"/>
    <w:rsid w:val="001E09B4"/>
    <w:rsid w:val="001F1998"/>
    <w:rsid w:val="001F1F79"/>
    <w:rsid w:val="00211BA7"/>
    <w:rsid w:val="00281821"/>
    <w:rsid w:val="002F75EF"/>
    <w:rsid w:val="00325BCC"/>
    <w:rsid w:val="00340C55"/>
    <w:rsid w:val="00380725"/>
    <w:rsid w:val="00447478"/>
    <w:rsid w:val="00473A76"/>
    <w:rsid w:val="00480F96"/>
    <w:rsid w:val="00487A2B"/>
    <w:rsid w:val="00487FB2"/>
    <w:rsid w:val="00497B14"/>
    <w:rsid w:val="004B5E1F"/>
    <w:rsid w:val="004F126A"/>
    <w:rsid w:val="0053475E"/>
    <w:rsid w:val="00541EA7"/>
    <w:rsid w:val="00542C9B"/>
    <w:rsid w:val="00545679"/>
    <w:rsid w:val="00563C3A"/>
    <w:rsid w:val="00563F0B"/>
    <w:rsid w:val="00566394"/>
    <w:rsid w:val="005754B3"/>
    <w:rsid w:val="005B647D"/>
    <w:rsid w:val="005C38AE"/>
    <w:rsid w:val="005C49A0"/>
    <w:rsid w:val="005C7A4F"/>
    <w:rsid w:val="005D7FF1"/>
    <w:rsid w:val="005E6C41"/>
    <w:rsid w:val="00614AB5"/>
    <w:rsid w:val="00667E06"/>
    <w:rsid w:val="0067192F"/>
    <w:rsid w:val="006C1C32"/>
    <w:rsid w:val="006F482D"/>
    <w:rsid w:val="006F66F7"/>
    <w:rsid w:val="00727FC1"/>
    <w:rsid w:val="00760744"/>
    <w:rsid w:val="00776848"/>
    <w:rsid w:val="007971E0"/>
    <w:rsid w:val="007B5017"/>
    <w:rsid w:val="007D2A20"/>
    <w:rsid w:val="00823755"/>
    <w:rsid w:val="0082729D"/>
    <w:rsid w:val="008807FC"/>
    <w:rsid w:val="0088231E"/>
    <w:rsid w:val="0088380C"/>
    <w:rsid w:val="0088448B"/>
    <w:rsid w:val="008A0F84"/>
    <w:rsid w:val="008B6F9E"/>
    <w:rsid w:val="008C472B"/>
    <w:rsid w:val="008D5F22"/>
    <w:rsid w:val="008F03F9"/>
    <w:rsid w:val="008F44A8"/>
    <w:rsid w:val="009005D0"/>
    <w:rsid w:val="00901B8A"/>
    <w:rsid w:val="00903D79"/>
    <w:rsid w:val="00911ACA"/>
    <w:rsid w:val="00931ABE"/>
    <w:rsid w:val="00952604"/>
    <w:rsid w:val="009543EA"/>
    <w:rsid w:val="00997DC6"/>
    <w:rsid w:val="009F4AA3"/>
    <w:rsid w:val="009F548B"/>
    <w:rsid w:val="00A02FCC"/>
    <w:rsid w:val="00A12F62"/>
    <w:rsid w:val="00A51313"/>
    <w:rsid w:val="00AD6254"/>
    <w:rsid w:val="00AE7391"/>
    <w:rsid w:val="00B058E4"/>
    <w:rsid w:val="00B16694"/>
    <w:rsid w:val="00B24885"/>
    <w:rsid w:val="00B52FB8"/>
    <w:rsid w:val="00B6103A"/>
    <w:rsid w:val="00B732F8"/>
    <w:rsid w:val="00B84E43"/>
    <w:rsid w:val="00BA763E"/>
    <w:rsid w:val="00BD6A05"/>
    <w:rsid w:val="00BE6DB0"/>
    <w:rsid w:val="00BE7C8C"/>
    <w:rsid w:val="00C05A41"/>
    <w:rsid w:val="00C27722"/>
    <w:rsid w:val="00C51727"/>
    <w:rsid w:val="00CA394E"/>
    <w:rsid w:val="00CE5D68"/>
    <w:rsid w:val="00D064DF"/>
    <w:rsid w:val="00D077FF"/>
    <w:rsid w:val="00D11844"/>
    <w:rsid w:val="00D84E15"/>
    <w:rsid w:val="00DA670D"/>
    <w:rsid w:val="00DB1BE3"/>
    <w:rsid w:val="00DB407E"/>
    <w:rsid w:val="00DE0FAB"/>
    <w:rsid w:val="00DE7AD7"/>
    <w:rsid w:val="00DF66F0"/>
    <w:rsid w:val="00E15AFC"/>
    <w:rsid w:val="00E15FAC"/>
    <w:rsid w:val="00E36138"/>
    <w:rsid w:val="00E50B2D"/>
    <w:rsid w:val="00E636C4"/>
    <w:rsid w:val="00EA0BD8"/>
    <w:rsid w:val="00EA726B"/>
    <w:rsid w:val="00EE4EC5"/>
    <w:rsid w:val="00EE7D6D"/>
    <w:rsid w:val="00F03653"/>
    <w:rsid w:val="00F21C44"/>
    <w:rsid w:val="00F521AB"/>
    <w:rsid w:val="00F72EC0"/>
    <w:rsid w:val="00F80576"/>
    <w:rsid w:val="00F91DEC"/>
    <w:rsid w:val="00FA4533"/>
    <w:rsid w:val="00FA7765"/>
    <w:rsid w:val="00FB2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FC7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1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1C32"/>
    <w:rPr>
      <w:rFonts w:ascii="Segoe UI" w:hAnsi="Segoe UI" w:cs="Segoe UI"/>
      <w:sz w:val="18"/>
      <w:szCs w:val="18"/>
    </w:rPr>
  </w:style>
  <w:style w:type="character" w:styleId="a6">
    <w:name w:val="Intense Emphasis"/>
    <w:basedOn w:val="a0"/>
    <w:uiPriority w:val="21"/>
    <w:qFormat/>
    <w:rsid w:val="008B6F9E"/>
    <w:rPr>
      <w:i/>
      <w:iCs/>
      <w:color w:val="5B9BD5" w:themeColor="accent1"/>
    </w:rPr>
  </w:style>
  <w:style w:type="character" w:styleId="a7">
    <w:name w:val="Placeholder Text"/>
    <w:basedOn w:val="a0"/>
    <w:uiPriority w:val="99"/>
    <w:semiHidden/>
    <w:rsid w:val="005C7A4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F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1C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1C32"/>
    <w:rPr>
      <w:rFonts w:ascii="Segoe UI" w:hAnsi="Segoe UI" w:cs="Segoe UI"/>
      <w:sz w:val="18"/>
      <w:szCs w:val="18"/>
    </w:rPr>
  </w:style>
  <w:style w:type="character" w:styleId="a6">
    <w:name w:val="Intense Emphasis"/>
    <w:basedOn w:val="a0"/>
    <w:uiPriority w:val="21"/>
    <w:qFormat/>
    <w:rsid w:val="008B6F9E"/>
    <w:rPr>
      <w:i/>
      <w:iCs/>
      <w:color w:val="5B9BD5" w:themeColor="accent1"/>
    </w:rPr>
  </w:style>
  <w:style w:type="character" w:styleId="a7">
    <w:name w:val="Placeholder Text"/>
    <w:basedOn w:val="a0"/>
    <w:uiPriority w:val="99"/>
    <w:semiHidden/>
    <w:rsid w:val="005C7A4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88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62F746-731F-4815-9712-AE94A2E1A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624</Words>
  <Characters>3557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User</cp:lastModifiedBy>
  <cp:revision>5</cp:revision>
  <cp:lastPrinted>2025-10-08T06:49:00Z</cp:lastPrinted>
  <dcterms:created xsi:type="dcterms:W3CDTF">2025-10-22T11:16:00Z</dcterms:created>
  <dcterms:modified xsi:type="dcterms:W3CDTF">2025-11-07T08:37:00Z</dcterms:modified>
</cp:coreProperties>
</file>